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8162" w14:textId="6F823039" w:rsidR="003E0257" w:rsidRPr="003E0257" w:rsidRDefault="003E0257" w:rsidP="003E0257">
      <w:pPr>
        <w:spacing w:before="100" w:beforeAutospacing="1" w:after="100" w:afterAutospacing="1" w:line="240" w:lineRule="auto"/>
        <w:ind w:hanging="360"/>
        <w:contextualSpacing/>
        <w:jc w:val="center"/>
        <w:outlineLvl w:val="0"/>
        <w:rPr>
          <w:rFonts w:ascii="David" w:hAnsi="David" w:cs="David"/>
          <w:b/>
          <w:bCs/>
          <w:sz w:val="28"/>
          <w:szCs w:val="28"/>
          <w:u w:val="single"/>
          <w:rtl/>
        </w:rPr>
      </w:pPr>
      <w:r w:rsidRPr="003E0257">
        <w:rPr>
          <w:rFonts w:ascii="David" w:hAnsi="David" w:cs="David"/>
          <w:b/>
          <w:bCs/>
          <w:sz w:val="28"/>
          <w:szCs w:val="28"/>
          <w:u w:val="single"/>
          <w:rtl/>
        </w:rPr>
        <w:t>סיור קהל רחב- תערוכת 20&amp;20</w:t>
      </w:r>
    </w:p>
    <w:p w14:paraId="431CFB13" w14:textId="0FD3A125" w:rsidR="003E0257" w:rsidRDefault="003E0257" w:rsidP="003E0257">
      <w:pPr>
        <w:spacing w:before="100" w:beforeAutospacing="1" w:after="100" w:afterAutospacing="1" w:line="240" w:lineRule="auto"/>
        <w:ind w:hanging="360"/>
        <w:contextualSpacing/>
        <w:jc w:val="center"/>
        <w:outlineLvl w:val="0"/>
        <w:rPr>
          <w:rFonts w:ascii="David" w:hAnsi="David" w:cs="David"/>
          <w:b/>
          <w:bCs/>
          <w:sz w:val="28"/>
          <w:szCs w:val="28"/>
          <w:rtl/>
        </w:rPr>
      </w:pPr>
    </w:p>
    <w:p w14:paraId="44D9D1A5" w14:textId="30DA2970" w:rsidR="0064639E" w:rsidRPr="0064639E" w:rsidRDefault="0064639E" w:rsidP="0064639E">
      <w:pPr>
        <w:spacing w:before="100" w:beforeAutospacing="1" w:after="100" w:afterAutospacing="1" w:line="240" w:lineRule="auto"/>
        <w:ind w:hanging="360"/>
        <w:contextualSpacing/>
        <w:jc w:val="both"/>
        <w:outlineLvl w:val="0"/>
        <w:rPr>
          <w:rFonts w:ascii="David" w:hAnsi="David" w:cs="David"/>
          <w:b/>
          <w:bCs/>
        </w:rPr>
      </w:pPr>
      <w:r w:rsidRPr="0064639E">
        <w:rPr>
          <w:rFonts w:ascii="David" w:hAnsi="David" w:cs="David" w:hint="cs"/>
          <w:b/>
          <w:bCs/>
          <w:rtl/>
        </w:rPr>
        <w:t>משך הסיור: 45 דקות</w:t>
      </w:r>
    </w:p>
    <w:p w14:paraId="26BE8B65" w14:textId="0A7F0912" w:rsidR="0019320C" w:rsidRPr="003E0257" w:rsidRDefault="008A6251" w:rsidP="003E0257">
      <w:pPr>
        <w:pStyle w:val="ListParagraph"/>
        <w:numPr>
          <w:ilvl w:val="0"/>
          <w:numId w:val="1"/>
        </w:numPr>
        <w:spacing w:before="100" w:beforeAutospacing="1" w:after="100" w:afterAutospacing="1" w:line="360" w:lineRule="auto"/>
        <w:ind w:left="0"/>
        <w:jc w:val="both"/>
        <w:outlineLvl w:val="0"/>
        <w:rPr>
          <w:rFonts w:ascii="David" w:eastAsia="Times New Roman" w:hAnsi="David" w:cs="David"/>
          <w:b/>
          <w:bCs/>
          <w:kern w:val="36"/>
          <w:u w:val="single"/>
          <w:rtl/>
        </w:rPr>
      </w:pPr>
      <w:r w:rsidRPr="003E0257">
        <w:rPr>
          <w:rFonts w:ascii="David" w:eastAsia="Times New Roman" w:hAnsi="David" w:cs="David"/>
          <w:b/>
          <w:bCs/>
          <w:kern w:val="36"/>
          <w:u w:val="single"/>
          <w:rtl/>
        </w:rPr>
        <w:t xml:space="preserve">אוריינטציה </w:t>
      </w:r>
      <w:proofErr w:type="spellStart"/>
      <w:r w:rsidRPr="003E0257">
        <w:rPr>
          <w:rFonts w:ascii="David" w:eastAsia="Times New Roman" w:hAnsi="David" w:cs="David"/>
          <w:b/>
          <w:bCs/>
          <w:kern w:val="36"/>
          <w:u w:val="single"/>
          <w:rtl/>
        </w:rPr>
        <w:t>ופריימינג</w:t>
      </w:r>
      <w:proofErr w:type="spellEnd"/>
      <w:r w:rsidRPr="003E0257">
        <w:rPr>
          <w:rFonts w:ascii="David" w:eastAsia="Times New Roman" w:hAnsi="David" w:cs="David"/>
          <w:b/>
          <w:bCs/>
          <w:kern w:val="36"/>
          <w:u w:val="single"/>
          <w:rtl/>
        </w:rPr>
        <w:t>- בפרוזדור המראות</w:t>
      </w:r>
    </w:p>
    <w:p w14:paraId="63065E0C" w14:textId="5DC9EE0F"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מבוא: הצילום והנשים</w:t>
      </w:r>
    </w:p>
    <w:p w14:paraId="0652D3D8" w14:textId="26508C3C"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 xml:space="preserve">ההיסטוריה של הצילום קשורה קשר הדוק לכניסתן של נשים לתחום. בפרוזדור </w:t>
      </w:r>
      <w:r w:rsidR="009A3537">
        <w:rPr>
          <w:rFonts w:ascii="David" w:eastAsia="Times New Roman" w:hAnsi="David" w:cs="David" w:hint="cs"/>
          <w:rtl/>
        </w:rPr>
        <w:t>בדרך לגלריית בתי הכנסת</w:t>
      </w:r>
      <w:r w:rsidRPr="008A6251">
        <w:rPr>
          <w:rFonts w:ascii="David" w:eastAsia="Times New Roman" w:hAnsi="David" w:cs="David"/>
          <w:rtl/>
        </w:rPr>
        <w:t xml:space="preserve">, תוכלו להכיר את הזוגות המרתקים בין צלמות </w:t>
      </w:r>
      <w:r w:rsidR="009A3537">
        <w:rPr>
          <w:rFonts w:ascii="David" w:eastAsia="Times New Roman" w:hAnsi="David" w:cs="David" w:hint="cs"/>
          <w:rtl/>
        </w:rPr>
        <w:t>מ</w:t>
      </w:r>
      <w:r w:rsidRPr="008A6251">
        <w:rPr>
          <w:rFonts w:ascii="David" w:eastAsia="Times New Roman" w:hAnsi="David" w:cs="David"/>
          <w:rtl/>
        </w:rPr>
        <w:t>דורות שונים ולהבין את המסע שהתחיל כהומאז' והתפתח לדיאלוג משמעותי בעקבות אירועי ה-7 באוקטובר</w:t>
      </w:r>
      <w:r w:rsidRPr="008A6251">
        <w:rPr>
          <w:rFonts w:ascii="David" w:eastAsia="Times New Roman" w:hAnsi="David" w:cs="David"/>
        </w:rPr>
        <w:t>.</w:t>
      </w:r>
    </w:p>
    <w:p w14:paraId="36B3B8C4" w14:textId="34D60A5D" w:rsidR="008A6251" w:rsidRPr="008A6251" w:rsidRDefault="009A3537" w:rsidP="00C97E2F">
      <w:pPr>
        <w:spacing w:before="100" w:beforeAutospacing="1" w:after="100" w:afterAutospacing="1" w:line="360" w:lineRule="auto"/>
        <w:contextualSpacing/>
        <w:jc w:val="both"/>
        <w:rPr>
          <w:rFonts w:ascii="David" w:eastAsia="Times New Roman" w:hAnsi="David" w:cs="David"/>
        </w:rPr>
      </w:pPr>
      <w:r>
        <w:rPr>
          <w:rFonts w:ascii="David" w:eastAsia="Times New Roman" w:hAnsi="David" w:cs="David" w:hint="cs"/>
          <w:rtl/>
        </w:rPr>
        <w:t xml:space="preserve">ליד קיר ההומאז' - </w:t>
      </w:r>
      <w:r w:rsidR="008A6251" w:rsidRPr="008A6251">
        <w:rPr>
          <w:rFonts w:ascii="David" w:eastAsia="Times New Roman" w:hAnsi="David" w:cs="David"/>
          <w:rtl/>
        </w:rPr>
        <w:t xml:space="preserve">התערוכה החלה כהומאז' לצלמות החלוצות, אך התפתחה לדיאלוג עמוק בעקבות ה-7 באוקטובר. התערוכה מתחילה בחלק ההומאז' עם הפורטרט העצמי - תחום בו היו הצלמות </w:t>
      </w:r>
      <w:proofErr w:type="spellStart"/>
      <w:r w:rsidR="008A6251" w:rsidRPr="008A6251">
        <w:rPr>
          <w:rFonts w:ascii="David" w:eastAsia="Times New Roman" w:hAnsi="David" w:cs="David"/>
          <w:rtl/>
        </w:rPr>
        <w:t>הותיקות</w:t>
      </w:r>
      <w:proofErr w:type="spellEnd"/>
      <w:r w:rsidR="008A6251" w:rsidRPr="008A6251">
        <w:rPr>
          <w:rFonts w:ascii="David" w:eastAsia="Times New Roman" w:hAnsi="David" w:cs="David"/>
          <w:rtl/>
        </w:rPr>
        <w:t xml:space="preserve"> חלוצות אמיתיות. כל "סלפי" היסטורי מגלה את האישיות </w:t>
      </w:r>
      <w:proofErr w:type="spellStart"/>
      <w:r w:rsidR="008A6251" w:rsidRPr="008A6251">
        <w:rPr>
          <w:rFonts w:ascii="David" w:eastAsia="Times New Roman" w:hAnsi="David" w:cs="David"/>
          <w:rtl/>
        </w:rPr>
        <w:t>הצילומית</w:t>
      </w:r>
      <w:proofErr w:type="spellEnd"/>
      <w:r w:rsidR="008A6251" w:rsidRPr="008A6251">
        <w:rPr>
          <w:rFonts w:ascii="David" w:eastAsia="Times New Roman" w:hAnsi="David" w:cs="David"/>
          <w:rtl/>
        </w:rPr>
        <w:t xml:space="preserve"> הייחודית של הצלמת, את הסגנון והסיפור שלה. חשוב לציין שאמנם הצלמות לא פעלו כקבוצה מאורגנת, אך היו ביניהן קשרים וחילופי השפעות</w:t>
      </w:r>
      <w:r w:rsidR="008A6251" w:rsidRPr="008A6251">
        <w:rPr>
          <w:rFonts w:ascii="David" w:eastAsia="Times New Roman" w:hAnsi="David" w:cs="David"/>
        </w:rPr>
        <w:t>.</w:t>
      </w:r>
    </w:p>
    <w:p w14:paraId="27C40548" w14:textId="77777777"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ההקשר ההיסטורי והרקע היהודי</w:t>
      </w:r>
    </w:p>
    <w:p w14:paraId="260B58F9" w14:textId="77777777"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אירופה של שנות העשרים והשלושים הייתה יבשת מותשת לאחר מלחמת העולם הראשונה. מתוך התשישות הזו צמחו "השנים המשוגעות" - תקופה של דקדנס קברטי, אסכולת הבאו-האוס ותנועות אומנותיות חתרניות</w:t>
      </w:r>
      <w:r w:rsidRPr="008A6251">
        <w:rPr>
          <w:rFonts w:ascii="David" w:eastAsia="Times New Roman" w:hAnsi="David" w:cs="David"/>
        </w:rPr>
        <w:t>.</w:t>
      </w:r>
    </w:p>
    <w:p w14:paraId="1C611CAE" w14:textId="10DEE082"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כיצד השתלבו היהודים באירופה של בין שתי המלחמות? הם השתלבו בכל תחומי החיים והרגישו חופש וביתיות באירופה יותר מאי פעם. זו הייתה התקופה בה יהודים הרגישו הכי בנוח</w:t>
      </w:r>
      <w:r w:rsidR="009A3537">
        <w:rPr>
          <w:rFonts w:ascii="David" w:eastAsia="Times New Roman" w:hAnsi="David" w:cs="David" w:hint="cs"/>
          <w:rtl/>
        </w:rPr>
        <w:t xml:space="preserve"> בהיסטוריה שלהם באירופה</w:t>
      </w:r>
      <w:r w:rsidRPr="008A6251">
        <w:rPr>
          <w:rFonts w:ascii="David" w:eastAsia="Times New Roman" w:hAnsi="David" w:cs="David"/>
          <w:rtl/>
        </w:rPr>
        <w:t xml:space="preserve"> - כשכולנו יודעים מה עמד לבוא בעתיד הקרוב. מבתים משתלבים אלה יצאו הצלמות</w:t>
      </w:r>
      <w:r w:rsidR="009A3537">
        <w:rPr>
          <w:rFonts w:ascii="David" w:eastAsia="Times New Roman" w:hAnsi="David" w:cs="David" w:hint="cs"/>
          <w:rtl/>
        </w:rPr>
        <w:t xml:space="preserve"> - הן</w:t>
      </w:r>
      <w:r w:rsidRPr="008A6251">
        <w:rPr>
          <w:rFonts w:ascii="David" w:eastAsia="Times New Roman" w:hAnsi="David" w:cs="David"/>
          <w:rtl/>
        </w:rPr>
        <w:t xml:space="preserve"> רכשו מקצוע ופרנס</w:t>
      </w:r>
      <w:r w:rsidR="009A3537">
        <w:rPr>
          <w:rFonts w:ascii="David" w:eastAsia="Times New Roman" w:hAnsi="David" w:cs="David" w:hint="cs"/>
          <w:rtl/>
        </w:rPr>
        <w:t>, עמדו על רגליהן כלכלית, הגדירו את עצמן בעצמן ולא נדרשו לשום גבר או משפחה כדי להגדיר את עצמן</w:t>
      </w:r>
      <w:r w:rsidRPr="008A6251">
        <w:rPr>
          <w:rFonts w:ascii="David" w:eastAsia="Times New Roman" w:hAnsi="David" w:cs="David"/>
        </w:rPr>
        <w:t>.</w:t>
      </w:r>
    </w:p>
    <w:p w14:paraId="5495F8FB" w14:textId="5E91337F" w:rsidR="008A6251" w:rsidRPr="008A6251" w:rsidRDefault="009A3537" w:rsidP="00C97E2F">
      <w:pPr>
        <w:spacing w:before="100" w:beforeAutospacing="1" w:after="100" w:afterAutospacing="1" w:line="360" w:lineRule="auto"/>
        <w:contextualSpacing/>
        <w:jc w:val="both"/>
        <w:rPr>
          <w:rFonts w:ascii="David" w:eastAsia="Times New Roman" w:hAnsi="David" w:cs="David"/>
        </w:rPr>
      </w:pPr>
      <w:r>
        <w:rPr>
          <w:rFonts w:ascii="David" w:eastAsia="Times New Roman" w:hAnsi="David" w:cs="David" w:hint="cs"/>
          <w:rtl/>
        </w:rPr>
        <w:t xml:space="preserve">המלחמה הרסה את </w:t>
      </w:r>
      <w:r w:rsidR="008A6251" w:rsidRPr="008A6251">
        <w:rPr>
          <w:rFonts w:ascii="David" w:eastAsia="Times New Roman" w:hAnsi="David" w:cs="David"/>
          <w:rtl/>
        </w:rPr>
        <w:t xml:space="preserve">הסדר החברתי הקיים והנשים מצאו את החריץ </w:t>
      </w:r>
      <w:r>
        <w:rPr>
          <w:rFonts w:ascii="David" w:eastAsia="Times New Roman" w:hAnsi="David" w:cs="David" w:hint="cs"/>
          <w:rtl/>
        </w:rPr>
        <w:t>ש</w:t>
      </w:r>
      <w:r w:rsidR="008A6251" w:rsidRPr="008A6251">
        <w:rPr>
          <w:rFonts w:ascii="David" w:eastAsia="Times New Roman" w:hAnsi="David" w:cs="David"/>
          <w:rtl/>
        </w:rPr>
        <w:t>דרכו פרצו קדימה</w:t>
      </w:r>
      <w:r>
        <w:rPr>
          <w:rFonts w:ascii="David" w:eastAsia="Times New Roman" w:hAnsi="David" w:cs="David" w:hint="cs"/>
          <w:rtl/>
        </w:rPr>
        <w:t>, ו</w:t>
      </w:r>
      <w:r w:rsidR="008A6251" w:rsidRPr="008A6251">
        <w:rPr>
          <w:rFonts w:ascii="David" w:eastAsia="Times New Roman" w:hAnsi="David" w:cs="David"/>
          <w:rtl/>
        </w:rPr>
        <w:t>הכל ז בפרק זמן קצר מאוד. מדובר בפריחה יוצאת דופן שצמחה מפוסט-טראומה, עם דור שלם שנכחד במלחמת העולם הראשונה ודימויים חברתיים ששבר</w:t>
      </w:r>
      <w:r w:rsidR="008A6251" w:rsidRPr="008A6251">
        <w:rPr>
          <w:rFonts w:ascii="David" w:eastAsia="Times New Roman" w:hAnsi="David" w:cs="David"/>
        </w:rPr>
        <w:t>.</w:t>
      </w:r>
    </w:p>
    <w:p w14:paraId="187D90C0" w14:textId="77777777"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מהמלאכה לאומנות</w:t>
      </w:r>
    </w:p>
    <w:p w14:paraId="2426C7E1" w14:textId="1472EA1C"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כולן למדו צילום כ</w:t>
      </w:r>
      <w:r w:rsidRPr="008A6251">
        <w:rPr>
          <w:rFonts w:ascii="David" w:eastAsia="Times New Roman" w:hAnsi="David" w:cs="David"/>
          <w:b/>
          <w:bCs/>
          <w:rtl/>
        </w:rPr>
        <w:t>אֻמָּנוּת</w:t>
      </w:r>
      <w:r w:rsidRPr="008A6251">
        <w:rPr>
          <w:rFonts w:ascii="David" w:eastAsia="Times New Roman" w:hAnsi="David" w:cs="David"/>
          <w:rtl/>
        </w:rPr>
        <w:t xml:space="preserve"> ולא כ</w:t>
      </w:r>
      <w:r w:rsidRPr="008A6251">
        <w:rPr>
          <w:rFonts w:ascii="David" w:eastAsia="Times New Roman" w:hAnsi="David" w:cs="David"/>
          <w:b/>
          <w:bCs/>
          <w:rtl/>
        </w:rPr>
        <w:t>אָמָּנוּת</w:t>
      </w:r>
      <w:r w:rsidRPr="008A6251">
        <w:rPr>
          <w:rFonts w:ascii="David" w:eastAsia="Times New Roman" w:hAnsi="David" w:cs="David"/>
        </w:rPr>
        <w:t xml:space="preserve">. </w:t>
      </w:r>
      <w:r w:rsidRPr="008A6251">
        <w:rPr>
          <w:rFonts w:ascii="David" w:eastAsia="Times New Roman" w:hAnsi="David" w:cs="David"/>
          <w:rtl/>
        </w:rPr>
        <w:t xml:space="preserve">הצילום נחשב אז למלאכה, והלימודים התמקדו בצילומי פרסום ותעשייה. </w:t>
      </w:r>
      <w:r w:rsidR="004310BA">
        <w:rPr>
          <w:rFonts w:ascii="David" w:eastAsia="Times New Roman" w:hAnsi="David" w:cs="David" w:hint="cs"/>
          <w:rtl/>
        </w:rPr>
        <w:t>כתוצאה מהדימוי הנמוך של הצילום יכלו הנשים להשתלב בתחום ומעטים יודעים היום ש</w:t>
      </w:r>
      <w:r w:rsidRPr="008A6251">
        <w:rPr>
          <w:rFonts w:ascii="David" w:eastAsia="Times New Roman" w:hAnsi="David" w:cs="David"/>
          <w:rtl/>
        </w:rPr>
        <w:t>הצלמים הראשונים היו למעשה צלמות, משום שזה לא נחשב למקצוע יוקרתי לעומת האומנויות "הגבוהות" שנשלטו על ידי גברים. כאשר השדה הפך למעניין ורווחי, נכנסו אליו הגברים</w:t>
      </w:r>
      <w:r w:rsidRPr="008A6251">
        <w:rPr>
          <w:rFonts w:ascii="David" w:eastAsia="Times New Roman" w:hAnsi="David" w:cs="David"/>
        </w:rPr>
        <w:t>.</w:t>
      </w:r>
    </w:p>
    <w:p w14:paraId="7ECECA11" w14:textId="26C1FB80"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 xml:space="preserve">התערוכה הזו לוקחת את הצלמות </w:t>
      </w:r>
      <w:r w:rsidR="004310BA">
        <w:rPr>
          <w:rFonts w:ascii="David" w:eastAsia="Times New Roman" w:hAnsi="David" w:cs="David" w:hint="cs"/>
          <w:rtl/>
        </w:rPr>
        <w:t>פורצות הדרך הללו</w:t>
      </w:r>
      <w:r w:rsidRPr="008A6251">
        <w:rPr>
          <w:rFonts w:ascii="David" w:eastAsia="Times New Roman" w:hAnsi="David" w:cs="David"/>
          <w:rtl/>
        </w:rPr>
        <w:t xml:space="preserve"> ועושה איתן צדק היסטורי. זהו סיפור של תנועה, שחרור ותיקון עוול היסטורי</w:t>
      </w:r>
      <w:r w:rsidRPr="008A6251">
        <w:rPr>
          <w:rFonts w:ascii="David" w:eastAsia="Times New Roman" w:hAnsi="David" w:cs="David"/>
        </w:rPr>
        <w:t>.</w:t>
      </w:r>
    </w:p>
    <w:p w14:paraId="5E2AEB61" w14:textId="77777777"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החידוש והפריצה</w:t>
      </w:r>
    </w:p>
    <w:p w14:paraId="2F94D629" w14:textId="77777777"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החידוש המהפכני של הצלמות היה במעבר מהצילום כמלאכה לצילום אומנותי. זו הייתה תקופת "האישה החדשה" - נשים שלא חיכו לגבר שייזום עבורן, אלא לקחו את גורלן בידיהן, מצוידות במצלמה, עין חברתית ואומץ רב</w:t>
      </w:r>
      <w:r w:rsidRPr="008A6251">
        <w:rPr>
          <w:rFonts w:ascii="David" w:eastAsia="Times New Roman" w:hAnsi="David" w:cs="David"/>
        </w:rPr>
        <w:t>.</w:t>
      </w:r>
    </w:p>
    <w:p w14:paraId="7BE8A846" w14:textId="77777777"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 xml:space="preserve">הן לא נשארו </w:t>
      </w:r>
      <w:proofErr w:type="spellStart"/>
      <w:r w:rsidRPr="008A6251">
        <w:rPr>
          <w:rFonts w:ascii="David" w:eastAsia="Times New Roman" w:hAnsi="David" w:cs="David"/>
          <w:rtl/>
        </w:rPr>
        <w:t>בסטודיואים</w:t>
      </w:r>
      <w:proofErr w:type="spellEnd"/>
      <w:r w:rsidRPr="008A6251">
        <w:rPr>
          <w:rFonts w:ascii="David" w:eastAsia="Times New Roman" w:hAnsi="David" w:cs="David"/>
          <w:rtl/>
        </w:rPr>
        <w:t xml:space="preserve"> סגורים אלא יצאו לרחוב וצילמו את האדם הפשוט. השימוש בתאורה טבעית היה חידוש מהפכני של הצלמות הללו, שלא רצו לייפות את המציאות אלא להציג אותה כמות שהיא - על </w:t>
      </w:r>
      <w:proofErr w:type="spellStart"/>
      <w:r w:rsidRPr="008A6251">
        <w:rPr>
          <w:rFonts w:ascii="David" w:eastAsia="Times New Roman" w:hAnsi="David" w:cs="David"/>
          <w:rtl/>
        </w:rPr>
        <w:t>יופיה</w:t>
      </w:r>
      <w:proofErr w:type="spellEnd"/>
      <w:r w:rsidRPr="008A6251">
        <w:rPr>
          <w:rFonts w:ascii="David" w:eastAsia="Times New Roman" w:hAnsi="David" w:cs="David"/>
          <w:rtl/>
        </w:rPr>
        <w:t xml:space="preserve"> וכיעורה גם יחד</w:t>
      </w:r>
      <w:r w:rsidRPr="008A6251">
        <w:rPr>
          <w:rFonts w:ascii="David" w:eastAsia="Times New Roman" w:hAnsi="David" w:cs="David"/>
        </w:rPr>
        <w:t>.</w:t>
      </w:r>
    </w:p>
    <w:p w14:paraId="278C8D47" w14:textId="04A0AE08"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 xml:space="preserve">הן היו מחוברות לזרמים החברתיים המתקדמים, ובדיוק בגלל זה </w:t>
      </w:r>
      <w:r w:rsidR="004310BA">
        <w:rPr>
          <w:rFonts w:ascii="David" w:eastAsia="Times New Roman" w:hAnsi="David" w:cs="David" w:hint="cs"/>
          <w:rtl/>
        </w:rPr>
        <w:t xml:space="preserve">עם עלות הנאצים לשלטון </w:t>
      </w:r>
      <w:r w:rsidRPr="008A6251">
        <w:rPr>
          <w:rFonts w:ascii="David" w:eastAsia="Times New Roman" w:hAnsi="David" w:cs="David"/>
          <w:rtl/>
        </w:rPr>
        <w:t>הן גם נרדפו והיו הראשונות שנאלצו לברוח. הן הציגו רגישות ומודעות חברתית יחד עם אומץ אישי יוצא דופן</w:t>
      </w:r>
      <w:r w:rsidRPr="008A6251">
        <w:rPr>
          <w:rFonts w:ascii="David" w:eastAsia="Times New Roman" w:hAnsi="David" w:cs="David"/>
        </w:rPr>
        <w:t>.</w:t>
      </w:r>
    </w:p>
    <w:p w14:paraId="56149C68" w14:textId="77777777"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כלי העבודה: המצלמה ותעודת העיתונאית</w:t>
      </w:r>
    </w:p>
    <w:p w14:paraId="6FC123C9" w14:textId="26FCC791"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lastRenderedPageBreak/>
        <w:t xml:space="preserve">כולן היו גם נשים כותבות (בעיתונות בעיקר) והדעה שלהן הייתה תמיד בקדמת הבמה, ידועה ומוצגת ללא חת. הקווים המשותפים </w:t>
      </w:r>
      <w:r w:rsidR="004310BA">
        <w:rPr>
          <w:rFonts w:ascii="David" w:eastAsia="Times New Roman" w:hAnsi="David" w:cs="David" w:hint="cs"/>
          <w:rtl/>
        </w:rPr>
        <w:t>לרבות מהן</w:t>
      </w:r>
      <w:r w:rsidRPr="008A6251">
        <w:rPr>
          <w:rFonts w:ascii="David" w:eastAsia="Times New Roman" w:hAnsi="David" w:cs="David"/>
          <w:rtl/>
        </w:rPr>
        <w:t xml:space="preserve"> היו המצלמה ותעודת העיתונאית</w:t>
      </w:r>
      <w:r w:rsidRPr="008A6251">
        <w:rPr>
          <w:rFonts w:ascii="David" w:eastAsia="Times New Roman" w:hAnsi="David" w:cs="David"/>
        </w:rPr>
        <w:t>.</w:t>
      </w:r>
    </w:p>
    <w:p w14:paraId="5F86C656" w14:textId="77777777"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שני החפצים הללו (שהשפה העברית הפכה אותם, במקרה או שלא במקרה, לנקביות) היוו כרטיס יציאה מהעולם הישן שממנו השתחררו וכרטיס כניסה אל העולם החדש עם רוחותיו המשתנות. תעודת העיתונאית אפשרה להן גישה לנבחי החברה, והמצלמה אפשרה להן לתפוס ולהנציח את הרגעים הקריטיים של התקופה</w:t>
      </w:r>
      <w:r w:rsidRPr="008A6251">
        <w:rPr>
          <w:rFonts w:ascii="David" w:eastAsia="Times New Roman" w:hAnsi="David" w:cs="David"/>
        </w:rPr>
        <w:t>.</w:t>
      </w:r>
    </w:p>
    <w:p w14:paraId="5073B5DF" w14:textId="77777777"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הן חוו דואליות מרתקת: מצד אחד היו חלק מהבוהמה התרבותית, ומצד שני צפו עליה דרך עדשת המצלמה</w:t>
      </w:r>
      <w:r w:rsidRPr="008A6251">
        <w:rPr>
          <w:rFonts w:ascii="David" w:eastAsia="Times New Roman" w:hAnsi="David" w:cs="David"/>
        </w:rPr>
        <w:t>.</w:t>
      </w:r>
    </w:p>
    <w:p w14:paraId="021503AF" w14:textId="77777777"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עליית הנאציזם והסוף</w:t>
      </w:r>
    </w:p>
    <w:p w14:paraId="7B3AF19D" w14:textId="4A37396D"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עליית הנאציזם עצרה, כמו דברים רבים אחרים, את פריחתן</w:t>
      </w:r>
      <w:r w:rsidR="004310BA">
        <w:rPr>
          <w:rFonts w:ascii="David" w:eastAsia="Times New Roman" w:hAnsi="David" w:cs="David" w:hint="cs"/>
          <w:rtl/>
        </w:rPr>
        <w:t xml:space="preserve"> מקצועית וכלכלית</w:t>
      </w:r>
      <w:r w:rsidRPr="008A6251">
        <w:rPr>
          <w:rFonts w:ascii="David" w:eastAsia="Times New Roman" w:hAnsi="David" w:cs="David"/>
          <w:rtl/>
        </w:rPr>
        <w:t xml:space="preserve">. </w:t>
      </w:r>
      <w:proofErr w:type="spellStart"/>
      <w:r w:rsidRPr="008A6251">
        <w:rPr>
          <w:rFonts w:ascii="David" w:eastAsia="Times New Roman" w:hAnsi="David" w:cs="David"/>
          <w:rtl/>
        </w:rPr>
        <w:t>מהיותן</w:t>
      </w:r>
      <w:proofErr w:type="spellEnd"/>
      <w:r w:rsidRPr="008A6251">
        <w:rPr>
          <w:rFonts w:ascii="David" w:eastAsia="Times New Roman" w:hAnsi="David" w:cs="David"/>
          <w:rtl/>
        </w:rPr>
        <w:t xml:space="preserve"> חלק מהבוהמה ובעלות </w:t>
      </w:r>
      <w:proofErr w:type="spellStart"/>
      <w:r w:rsidRPr="008A6251">
        <w:rPr>
          <w:rFonts w:ascii="David" w:eastAsia="Times New Roman" w:hAnsi="David" w:cs="David"/>
          <w:rtl/>
        </w:rPr>
        <w:t>הסטודיואים</w:t>
      </w:r>
      <w:proofErr w:type="spellEnd"/>
      <w:r w:rsidRPr="008A6251">
        <w:rPr>
          <w:rFonts w:ascii="David" w:eastAsia="Times New Roman" w:hAnsi="David" w:cs="David"/>
          <w:rtl/>
        </w:rPr>
        <w:t xml:space="preserve"> הטובים ביותר, הן הפכו לנרדפות ובודדות. </w:t>
      </w:r>
      <w:r w:rsidR="00A60670">
        <w:rPr>
          <w:rFonts w:ascii="David" w:eastAsia="Times New Roman" w:hAnsi="David" w:cs="David" w:hint="cs"/>
          <w:rtl/>
        </w:rPr>
        <w:t>החיבור שלהן</w:t>
      </w:r>
      <w:r w:rsidRPr="008A6251">
        <w:rPr>
          <w:rFonts w:ascii="David" w:eastAsia="Times New Roman" w:hAnsi="David" w:cs="David"/>
          <w:rtl/>
        </w:rPr>
        <w:t xml:space="preserve"> לזרמים החברתיים המתקדמים הפכה אותן למטרה, והן היו הראשונות שנדרשו לברוח</w:t>
      </w:r>
      <w:r w:rsidRPr="008A6251">
        <w:rPr>
          <w:rFonts w:ascii="David" w:eastAsia="Times New Roman" w:hAnsi="David" w:cs="David"/>
        </w:rPr>
        <w:t>.</w:t>
      </w:r>
    </w:p>
    <w:p w14:paraId="46C73E70" w14:textId="77777777" w:rsidR="00531421" w:rsidRPr="003E0257" w:rsidRDefault="00531421" w:rsidP="00C97E2F">
      <w:pPr>
        <w:spacing w:before="100" w:beforeAutospacing="1" w:after="100" w:afterAutospacing="1" w:line="360" w:lineRule="auto"/>
        <w:contextualSpacing/>
        <w:jc w:val="both"/>
        <w:outlineLvl w:val="1"/>
        <w:rPr>
          <w:rFonts w:ascii="David" w:eastAsia="Times New Roman" w:hAnsi="David" w:cs="David"/>
          <w:b/>
          <w:bCs/>
          <w:rtl/>
        </w:rPr>
      </w:pPr>
    </w:p>
    <w:p w14:paraId="1F541837" w14:textId="5DFC8D82" w:rsidR="008A6251" w:rsidRPr="003E0257" w:rsidRDefault="008A6251" w:rsidP="00C97E2F">
      <w:pPr>
        <w:pStyle w:val="ListParagraph"/>
        <w:numPr>
          <w:ilvl w:val="0"/>
          <w:numId w:val="1"/>
        </w:numPr>
        <w:spacing w:before="100" w:beforeAutospacing="1" w:after="100" w:afterAutospacing="1" w:line="360" w:lineRule="auto"/>
        <w:ind w:left="0"/>
        <w:jc w:val="both"/>
        <w:outlineLvl w:val="1"/>
        <w:rPr>
          <w:rFonts w:ascii="David" w:eastAsia="Times New Roman" w:hAnsi="David" w:cs="David"/>
          <w:b/>
          <w:bCs/>
        </w:rPr>
      </w:pPr>
      <w:r w:rsidRPr="003E0257">
        <w:rPr>
          <w:rFonts w:ascii="David" w:eastAsia="Times New Roman" w:hAnsi="David" w:cs="David"/>
          <w:b/>
          <w:bCs/>
          <w:rtl/>
        </w:rPr>
        <w:t xml:space="preserve">מההומאז' לדיאלוג: </w:t>
      </w:r>
      <w:r w:rsidR="00741AED" w:rsidRPr="003E0257">
        <w:rPr>
          <w:rFonts w:ascii="David" w:eastAsia="Times New Roman" w:hAnsi="David" w:cs="David"/>
          <w:b/>
          <w:bCs/>
          <w:rtl/>
        </w:rPr>
        <w:t>תהליך האוצרות והיצירה</w:t>
      </w:r>
      <w:r w:rsidR="00A60670">
        <w:rPr>
          <w:rFonts w:ascii="David" w:eastAsia="Times New Roman" w:hAnsi="David" w:cs="David" w:hint="cs"/>
          <w:b/>
          <w:bCs/>
          <w:rtl/>
        </w:rPr>
        <w:t xml:space="preserve"> </w:t>
      </w:r>
      <w:r w:rsidR="00741AED" w:rsidRPr="003E0257">
        <w:rPr>
          <w:rFonts w:ascii="David" w:eastAsia="Times New Roman" w:hAnsi="David" w:cs="David"/>
          <w:b/>
          <w:bCs/>
          <w:rtl/>
        </w:rPr>
        <w:t>-</w:t>
      </w:r>
      <w:r w:rsidR="00A60670">
        <w:rPr>
          <w:rFonts w:ascii="David" w:eastAsia="Times New Roman" w:hAnsi="David" w:cs="David" w:hint="cs"/>
          <w:b/>
          <w:bCs/>
          <w:rtl/>
        </w:rPr>
        <w:t xml:space="preserve"> </w:t>
      </w:r>
      <w:r w:rsidR="00741AED" w:rsidRPr="003E0257">
        <w:rPr>
          <w:rFonts w:ascii="David" w:eastAsia="Times New Roman" w:hAnsi="David" w:cs="David"/>
          <w:b/>
          <w:bCs/>
          <w:rtl/>
        </w:rPr>
        <w:t>בסוף המסדרון</w:t>
      </w:r>
      <w:r w:rsidR="00605A89" w:rsidRPr="003E0257">
        <w:rPr>
          <w:rFonts w:ascii="David" w:eastAsia="Times New Roman" w:hAnsi="David" w:cs="David"/>
          <w:b/>
          <w:bCs/>
          <w:rtl/>
        </w:rPr>
        <w:t>, פסע מהכניסה לחלל המרכזי</w:t>
      </w:r>
    </w:p>
    <w:p w14:paraId="7831AA0D" w14:textId="152F401F"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 xml:space="preserve">ה-7 באוקטובר העלה לתודעה את עבודתן של צלמות בנות זמננו שתפסו במצלמותיהן כמה מהרגעים הכואבים והמרגשים ביותר של השבת השחורה ומלחמת חרבות ברזל. מכאן הגיעה ההחלטה לא רק לעשות הומאז' לצלמות </w:t>
      </w:r>
      <w:proofErr w:type="spellStart"/>
      <w:r w:rsidRPr="008A6251">
        <w:rPr>
          <w:rFonts w:ascii="David" w:eastAsia="Times New Roman" w:hAnsi="David" w:cs="David"/>
          <w:rtl/>
        </w:rPr>
        <w:t>הותיקות</w:t>
      </w:r>
      <w:proofErr w:type="spellEnd"/>
      <w:r w:rsidRPr="008A6251">
        <w:rPr>
          <w:rFonts w:ascii="David" w:eastAsia="Times New Roman" w:hAnsi="David" w:cs="David"/>
          <w:rtl/>
        </w:rPr>
        <w:t>, אלא ליצור דיאלוג בין 20 צלמות יהודיות פורצות דרך מהעבר ל-20 צלמות יהודיות</w:t>
      </w:r>
      <w:r w:rsidR="00A60670">
        <w:rPr>
          <w:rFonts w:ascii="David" w:eastAsia="Times New Roman" w:hAnsi="David" w:cs="David" w:hint="cs"/>
          <w:rtl/>
        </w:rPr>
        <w:t xml:space="preserve"> מובילות</w:t>
      </w:r>
      <w:r w:rsidRPr="008A6251">
        <w:rPr>
          <w:rFonts w:ascii="David" w:eastAsia="Times New Roman" w:hAnsi="David" w:cs="David"/>
          <w:rtl/>
        </w:rPr>
        <w:t>, ישראליות ואחרות, הפועלות כיום ברחבי העולם</w:t>
      </w:r>
      <w:r w:rsidRPr="008A6251">
        <w:rPr>
          <w:rFonts w:ascii="David" w:eastAsia="Times New Roman" w:hAnsi="David" w:cs="David"/>
        </w:rPr>
        <w:t>.</w:t>
      </w:r>
    </w:p>
    <w:p w14:paraId="2455BE25" w14:textId="77777777"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בימים בהם חרם על ארגונים וגורמים ישראלים נראה כאופנה, פנו אוצרות התערוכה לצלמות יהודיות בנות זמננו, תוך הכרה באפשרות שאף אחת מהחיות בחו"ל לא תענה. התוצאה הייתה מרגשת: כולן ענו תוך 24 שעות, בחיוב ובהתרגשות</w:t>
      </w:r>
      <w:r w:rsidRPr="008A6251">
        <w:rPr>
          <w:rFonts w:ascii="David" w:eastAsia="Times New Roman" w:hAnsi="David" w:cs="David"/>
        </w:rPr>
        <w:t>.</w:t>
      </w:r>
    </w:p>
    <w:p w14:paraId="086C4A04" w14:textId="77777777" w:rsidR="008A6251" w:rsidRPr="008A6251" w:rsidRDefault="008A6251" w:rsidP="00C97E2F">
      <w:pPr>
        <w:spacing w:before="100" w:beforeAutospacing="1" w:after="100" w:afterAutospacing="1" w:line="360" w:lineRule="auto"/>
        <w:contextualSpacing/>
        <w:jc w:val="both"/>
        <w:outlineLvl w:val="1"/>
        <w:rPr>
          <w:rFonts w:ascii="David" w:eastAsia="Times New Roman" w:hAnsi="David" w:cs="David"/>
          <w:b/>
          <w:bCs/>
        </w:rPr>
      </w:pPr>
      <w:r w:rsidRPr="008A6251">
        <w:rPr>
          <w:rFonts w:ascii="David" w:eastAsia="Times New Roman" w:hAnsi="David" w:cs="David"/>
          <w:b/>
          <w:bCs/>
          <w:rtl/>
        </w:rPr>
        <w:t>השיח האמנותי</w:t>
      </w:r>
    </w:p>
    <w:p w14:paraId="3D603440" w14:textId="2A448C8F" w:rsidR="008A6251" w:rsidRPr="008A6251" w:rsidRDefault="008A6251" w:rsidP="00C97E2F">
      <w:pPr>
        <w:spacing w:before="100" w:beforeAutospacing="1" w:after="100" w:afterAutospacing="1" w:line="360" w:lineRule="auto"/>
        <w:contextualSpacing/>
        <w:jc w:val="both"/>
        <w:rPr>
          <w:rFonts w:ascii="David" w:eastAsia="Times New Roman" w:hAnsi="David" w:cs="David"/>
        </w:rPr>
      </w:pPr>
      <w:r w:rsidRPr="008A6251">
        <w:rPr>
          <w:rFonts w:ascii="David" w:eastAsia="Times New Roman" w:hAnsi="David" w:cs="David"/>
          <w:rtl/>
        </w:rPr>
        <w:t xml:space="preserve">הבקשה מהצלמות הצעירות לא הייתה ליצור משהו חדש, אלא לחפש בארכיון שלהן ושל הצלמות </w:t>
      </w:r>
      <w:proofErr w:type="spellStart"/>
      <w:r w:rsidRPr="008A6251">
        <w:rPr>
          <w:rFonts w:ascii="David" w:eastAsia="Times New Roman" w:hAnsi="David" w:cs="David"/>
          <w:rtl/>
        </w:rPr>
        <w:t>הותיקות</w:t>
      </w:r>
      <w:proofErr w:type="spellEnd"/>
      <w:r w:rsidRPr="008A6251">
        <w:rPr>
          <w:rFonts w:ascii="David" w:eastAsia="Times New Roman" w:hAnsi="David" w:cs="David"/>
          <w:rtl/>
        </w:rPr>
        <w:t xml:space="preserve"> ולמצוא יצירה דומה או מקבילה. רובן לא הכירו את סיפורי הצלמות </w:t>
      </w:r>
      <w:proofErr w:type="spellStart"/>
      <w:r w:rsidRPr="008A6251">
        <w:rPr>
          <w:rFonts w:ascii="David" w:eastAsia="Times New Roman" w:hAnsi="David" w:cs="David"/>
          <w:rtl/>
        </w:rPr>
        <w:t>הותיקות</w:t>
      </w:r>
      <w:proofErr w:type="spellEnd"/>
      <w:r w:rsidRPr="008A6251">
        <w:rPr>
          <w:rFonts w:ascii="David" w:eastAsia="Times New Roman" w:hAnsi="David" w:cs="David"/>
          <w:rtl/>
        </w:rPr>
        <w:t xml:space="preserve"> </w:t>
      </w:r>
      <w:r w:rsidR="00A60670">
        <w:rPr>
          <w:rFonts w:ascii="David" w:eastAsia="Times New Roman" w:hAnsi="David" w:cs="David"/>
          <w:rtl/>
        </w:rPr>
        <w:t>–</w:t>
      </w:r>
      <w:r w:rsidRPr="008A6251">
        <w:rPr>
          <w:rFonts w:ascii="David" w:eastAsia="Times New Roman" w:hAnsi="David" w:cs="David"/>
          <w:rtl/>
        </w:rPr>
        <w:t xml:space="preserve"> </w:t>
      </w:r>
      <w:r w:rsidR="00A60670">
        <w:rPr>
          <w:rFonts w:ascii="David" w:eastAsia="Times New Roman" w:hAnsi="David" w:cs="David" w:hint="cs"/>
          <w:rtl/>
        </w:rPr>
        <w:t>ולא שמעו את שמן</w:t>
      </w:r>
      <w:r w:rsidRPr="008A6251">
        <w:rPr>
          <w:rFonts w:ascii="David" w:eastAsia="Times New Roman" w:hAnsi="David" w:cs="David"/>
        </w:rPr>
        <w:t>.</w:t>
      </w:r>
    </w:p>
    <w:p w14:paraId="65252DA9" w14:textId="27A6DB4C" w:rsidR="0019320C" w:rsidRPr="003E0257" w:rsidRDefault="008A6251" w:rsidP="00C97E2F">
      <w:pPr>
        <w:spacing w:before="100" w:beforeAutospacing="1" w:after="100" w:afterAutospacing="1" w:line="360" w:lineRule="auto"/>
        <w:contextualSpacing/>
        <w:jc w:val="both"/>
        <w:rPr>
          <w:rFonts w:ascii="David" w:eastAsia="Times New Roman" w:hAnsi="David" w:cs="David"/>
          <w:rtl/>
        </w:rPr>
      </w:pPr>
      <w:r w:rsidRPr="008A6251">
        <w:rPr>
          <w:rFonts w:ascii="David" w:eastAsia="Times New Roman" w:hAnsi="David" w:cs="David"/>
          <w:rtl/>
        </w:rPr>
        <w:t xml:space="preserve">השיח האמנותי הזה מעמיק הן את ההיכרות עם היצירה בת זמננו והן את ההיכרות עם שורשיה במאה שעברה. הוא מפיח חיים חדשים בתמונות שצולמו בשחור-לבן ומפנה את מבטנו אל הקשרים המתוחים בין עידן </w:t>
      </w:r>
      <w:proofErr w:type="spellStart"/>
      <w:r w:rsidRPr="008A6251">
        <w:rPr>
          <w:rFonts w:ascii="David" w:eastAsia="Times New Roman" w:hAnsi="David" w:cs="David"/>
          <w:rtl/>
        </w:rPr>
        <w:t>הלייקה</w:t>
      </w:r>
      <w:proofErr w:type="spellEnd"/>
      <w:r w:rsidRPr="008A6251">
        <w:rPr>
          <w:rFonts w:ascii="David" w:eastAsia="Times New Roman" w:hAnsi="David" w:cs="David"/>
          <w:rtl/>
        </w:rPr>
        <w:t xml:space="preserve"> לעידן הלייק</w:t>
      </w:r>
      <w:r w:rsidRPr="008A6251">
        <w:rPr>
          <w:rFonts w:ascii="David" w:eastAsia="Times New Roman" w:hAnsi="David" w:cs="David"/>
        </w:rPr>
        <w:t>.</w:t>
      </w:r>
    </w:p>
    <w:p w14:paraId="3E4B8BD2" w14:textId="77777777" w:rsidR="00BB77FE" w:rsidRPr="003E0257" w:rsidRDefault="00BB77FE" w:rsidP="00C97E2F">
      <w:pPr>
        <w:spacing w:before="100" w:beforeAutospacing="1" w:after="100" w:afterAutospacing="1" w:line="360" w:lineRule="auto"/>
        <w:contextualSpacing/>
        <w:jc w:val="both"/>
        <w:rPr>
          <w:rFonts w:ascii="David" w:eastAsia="Times New Roman" w:hAnsi="David" w:cs="David"/>
          <w:rtl/>
        </w:rPr>
      </w:pPr>
    </w:p>
    <w:p w14:paraId="75D4C86C" w14:textId="354BCF02" w:rsidR="007A31DF" w:rsidRPr="003E0257" w:rsidRDefault="007A31DF" w:rsidP="00C97E2F">
      <w:pPr>
        <w:pStyle w:val="ListParagraph"/>
        <w:numPr>
          <w:ilvl w:val="0"/>
          <w:numId w:val="1"/>
        </w:numPr>
        <w:spacing w:line="360" w:lineRule="auto"/>
        <w:ind w:left="0"/>
        <w:jc w:val="both"/>
        <w:rPr>
          <w:rFonts w:ascii="David" w:hAnsi="David" w:cs="David"/>
          <w:b/>
          <w:bCs/>
          <w:rtl/>
        </w:rPr>
      </w:pPr>
      <w:r w:rsidRPr="003E0257">
        <w:rPr>
          <w:rFonts w:ascii="David" w:hAnsi="David" w:cs="David"/>
          <w:b/>
          <w:bCs/>
          <w:rtl/>
        </w:rPr>
        <w:t>זרקור על זוגות- בחלל התצוגה</w:t>
      </w:r>
    </w:p>
    <w:p w14:paraId="5B2F85E3" w14:textId="2C55E23B" w:rsidR="009A74DB" w:rsidRPr="003E0257" w:rsidRDefault="00587A1A" w:rsidP="00C97E2F">
      <w:pPr>
        <w:spacing w:line="360" w:lineRule="auto"/>
        <w:contextualSpacing/>
        <w:jc w:val="both"/>
        <w:rPr>
          <w:rFonts w:ascii="David" w:hAnsi="David" w:cs="David"/>
          <w:rtl/>
        </w:rPr>
      </w:pPr>
      <w:r w:rsidRPr="003E0257">
        <w:rPr>
          <w:rFonts w:ascii="David" w:hAnsi="David" w:cs="David"/>
          <w:rtl/>
        </w:rPr>
        <w:t xml:space="preserve">כעת ניכנס אל תוך חלל התצוגה המרכזי ונתמקד </w:t>
      </w:r>
      <w:r w:rsidR="009A74DB" w:rsidRPr="003E0257">
        <w:rPr>
          <w:rFonts w:ascii="David" w:hAnsi="David" w:cs="David"/>
          <w:rtl/>
        </w:rPr>
        <w:t>בשלושה קירות ושלושה זוגות שבסיפורם נעמיק.</w:t>
      </w:r>
      <w:r w:rsidR="00AE584B" w:rsidRPr="003E0257">
        <w:rPr>
          <w:rFonts w:ascii="David" w:hAnsi="David" w:cs="David"/>
          <w:rtl/>
        </w:rPr>
        <w:t xml:space="preserve"> על כל קיר ניתן למשתתפות/ים את המשימה הבאה: מבלי ל</w:t>
      </w:r>
      <w:r w:rsidR="00272F1B" w:rsidRPr="003E0257">
        <w:rPr>
          <w:rFonts w:ascii="David" w:hAnsi="David" w:cs="David"/>
          <w:rtl/>
        </w:rPr>
        <w:t xml:space="preserve">קרוא את </w:t>
      </w:r>
      <w:proofErr w:type="spellStart"/>
      <w:r w:rsidR="00272F1B" w:rsidRPr="003E0257">
        <w:rPr>
          <w:rFonts w:ascii="David" w:hAnsi="David" w:cs="David"/>
          <w:rtl/>
        </w:rPr>
        <w:t>הלייבלים</w:t>
      </w:r>
      <w:proofErr w:type="spellEnd"/>
      <w:r w:rsidR="00443D6F" w:rsidRPr="003E0257">
        <w:rPr>
          <w:rFonts w:ascii="David" w:hAnsi="David" w:cs="David"/>
          <w:rtl/>
        </w:rPr>
        <w:t xml:space="preserve"> המלווים</w:t>
      </w:r>
      <w:r w:rsidR="00272F1B" w:rsidRPr="003E0257">
        <w:rPr>
          <w:rFonts w:ascii="David" w:hAnsi="David" w:cs="David"/>
          <w:rtl/>
        </w:rPr>
        <w:t xml:space="preserve">, נסו לנחש מיהי הצלמת </w:t>
      </w:r>
      <w:r w:rsidR="00443D6F" w:rsidRPr="003E0257">
        <w:rPr>
          <w:rFonts w:ascii="David" w:hAnsi="David" w:cs="David"/>
          <w:rtl/>
        </w:rPr>
        <w:t>הותיקה ומיהי הצעירה.</w:t>
      </w:r>
    </w:p>
    <w:p w14:paraId="1E209456" w14:textId="77777777" w:rsidR="00443D6F" w:rsidRPr="003E0257" w:rsidRDefault="00443D6F" w:rsidP="00C97E2F">
      <w:pPr>
        <w:spacing w:line="360" w:lineRule="auto"/>
        <w:contextualSpacing/>
        <w:jc w:val="both"/>
        <w:rPr>
          <w:rFonts w:ascii="David" w:hAnsi="David" w:cs="David"/>
          <w:rtl/>
        </w:rPr>
      </w:pPr>
    </w:p>
    <w:p w14:paraId="5B8D52BC" w14:textId="55DEC6BE" w:rsidR="009A74DB" w:rsidRPr="003E0257" w:rsidRDefault="00BB77FE" w:rsidP="00C97E2F">
      <w:pPr>
        <w:spacing w:line="360" w:lineRule="auto"/>
        <w:contextualSpacing/>
        <w:jc w:val="both"/>
        <w:rPr>
          <w:rFonts w:ascii="David" w:hAnsi="David" w:cs="David"/>
          <w:b/>
          <w:bCs/>
          <w:u w:val="single"/>
          <w:rtl/>
        </w:rPr>
      </w:pPr>
      <w:proofErr w:type="spellStart"/>
      <w:r w:rsidRPr="003E0257">
        <w:rPr>
          <w:rFonts w:ascii="David" w:hAnsi="David" w:cs="David"/>
          <w:b/>
          <w:bCs/>
          <w:u w:val="single"/>
          <w:rtl/>
        </w:rPr>
        <w:t>לוצ'יה</w:t>
      </w:r>
      <w:proofErr w:type="spellEnd"/>
      <w:r w:rsidRPr="003E0257">
        <w:rPr>
          <w:rFonts w:ascii="David" w:hAnsi="David" w:cs="David"/>
          <w:b/>
          <w:bCs/>
          <w:u w:val="single"/>
          <w:rtl/>
        </w:rPr>
        <w:t xml:space="preserve"> </w:t>
      </w:r>
      <w:proofErr w:type="spellStart"/>
      <w:r w:rsidRPr="003E0257">
        <w:rPr>
          <w:rFonts w:ascii="David" w:hAnsi="David" w:cs="David"/>
          <w:b/>
          <w:bCs/>
          <w:u w:val="single"/>
          <w:rtl/>
        </w:rPr>
        <w:t>מוהולי</w:t>
      </w:r>
      <w:proofErr w:type="spellEnd"/>
      <w:r w:rsidRPr="003E0257">
        <w:rPr>
          <w:rFonts w:ascii="David" w:hAnsi="David" w:cs="David"/>
          <w:b/>
          <w:bCs/>
          <w:u w:val="single"/>
          <w:rtl/>
        </w:rPr>
        <w:t xml:space="preserve"> ו</w:t>
      </w:r>
      <w:r w:rsidR="00F26893" w:rsidRPr="003E0257">
        <w:rPr>
          <w:rFonts w:ascii="David" w:hAnsi="David" w:cs="David"/>
          <w:b/>
          <w:bCs/>
          <w:u w:val="single"/>
          <w:rtl/>
        </w:rPr>
        <w:t xml:space="preserve">ג'יל גרינברג </w:t>
      </w:r>
    </w:p>
    <w:p w14:paraId="7E4F8971" w14:textId="4A9C9EA6" w:rsidR="00261C3A" w:rsidRPr="003E0257" w:rsidRDefault="00261C3A" w:rsidP="00C97E2F">
      <w:pPr>
        <w:spacing w:line="360" w:lineRule="auto"/>
        <w:contextualSpacing/>
        <w:jc w:val="both"/>
        <w:rPr>
          <w:rFonts w:ascii="David" w:hAnsi="David" w:cs="David"/>
          <w:rtl/>
        </w:rPr>
      </w:pPr>
      <w:proofErr w:type="spellStart"/>
      <w:r w:rsidRPr="003E0257">
        <w:rPr>
          <w:rFonts w:ascii="David" w:hAnsi="David" w:cs="David"/>
          <w:b/>
          <w:bCs/>
          <w:rtl/>
        </w:rPr>
        <w:t>לוצ'יה</w:t>
      </w:r>
      <w:proofErr w:type="spellEnd"/>
      <w:r w:rsidRPr="003E0257">
        <w:rPr>
          <w:rFonts w:ascii="David" w:hAnsi="David" w:cs="David"/>
          <w:b/>
          <w:bCs/>
          <w:rtl/>
        </w:rPr>
        <w:t xml:space="preserve"> </w:t>
      </w:r>
      <w:proofErr w:type="spellStart"/>
      <w:r w:rsidRPr="003E0257">
        <w:rPr>
          <w:rFonts w:ascii="David" w:hAnsi="David" w:cs="David"/>
          <w:b/>
          <w:bCs/>
          <w:rtl/>
        </w:rPr>
        <w:t>מוהולי</w:t>
      </w:r>
      <w:proofErr w:type="spellEnd"/>
      <w:r w:rsidRPr="003E0257">
        <w:rPr>
          <w:rFonts w:ascii="David" w:hAnsi="David" w:cs="David"/>
          <w:b/>
          <w:bCs/>
          <w:rtl/>
        </w:rPr>
        <w:t xml:space="preserve"> (1894–1989)</w:t>
      </w:r>
      <w:r w:rsidRPr="003E0257">
        <w:rPr>
          <w:rFonts w:ascii="David" w:hAnsi="David" w:cs="David"/>
          <w:rtl/>
        </w:rPr>
        <w:t xml:space="preserve"> עמדה מאחורי העדשה שתיעדה את המהפכה </w:t>
      </w:r>
      <w:proofErr w:type="spellStart"/>
      <w:r w:rsidRPr="003E0257">
        <w:rPr>
          <w:rFonts w:ascii="David" w:hAnsi="David" w:cs="David"/>
          <w:rtl/>
        </w:rPr>
        <w:t>הויזואלית</w:t>
      </w:r>
      <w:proofErr w:type="spellEnd"/>
      <w:r w:rsidRPr="003E0257">
        <w:rPr>
          <w:rFonts w:ascii="David" w:hAnsi="David" w:cs="David"/>
          <w:rtl/>
        </w:rPr>
        <w:t xml:space="preserve"> של המאה ה-20. הצלמת והסופרת הצ'כי</w:t>
      </w:r>
      <w:r w:rsidR="00A60670">
        <w:rPr>
          <w:rFonts w:ascii="David" w:hAnsi="David" w:cs="David" w:hint="cs"/>
          <w:rtl/>
        </w:rPr>
        <w:t>ת</w:t>
      </w:r>
      <w:r w:rsidRPr="003E0257">
        <w:rPr>
          <w:rFonts w:ascii="David" w:hAnsi="David" w:cs="David"/>
          <w:rtl/>
        </w:rPr>
        <w:t xml:space="preserve"> לכדה בתצלומיה את רוח הבאוהאוס - התנועה שחוללה מהפכה בעולם העיצוב והאדריכלות. דרך עינה החדה והמדויקת, היא יצרה את הארכיון החזותי המכונן של </w:t>
      </w:r>
      <w:proofErr w:type="spellStart"/>
      <w:r w:rsidRPr="003E0257">
        <w:rPr>
          <w:rFonts w:ascii="David" w:hAnsi="David" w:cs="David"/>
          <w:rtl/>
        </w:rPr>
        <w:t>אסתטיקת</w:t>
      </w:r>
      <w:proofErr w:type="spellEnd"/>
      <w:r w:rsidRPr="003E0257">
        <w:rPr>
          <w:rFonts w:ascii="David" w:hAnsi="David" w:cs="David"/>
          <w:rtl/>
        </w:rPr>
        <w:t xml:space="preserve"> הבאוהאוס, אך במשך עשרות שנים </w:t>
      </w:r>
      <w:r w:rsidR="00A60670">
        <w:rPr>
          <w:rFonts w:ascii="David" w:hAnsi="David" w:cs="David" w:hint="cs"/>
          <w:rtl/>
        </w:rPr>
        <w:t xml:space="preserve">תרומתה וזכויותיה </w:t>
      </w:r>
      <w:r w:rsidRPr="003E0257">
        <w:rPr>
          <w:rFonts w:ascii="David" w:hAnsi="David" w:cs="David"/>
          <w:rtl/>
        </w:rPr>
        <w:t>נמחק</w:t>
      </w:r>
      <w:r w:rsidR="00A60670">
        <w:rPr>
          <w:rFonts w:ascii="David" w:hAnsi="David" w:cs="David" w:hint="cs"/>
          <w:rtl/>
        </w:rPr>
        <w:t>ו</w:t>
      </w:r>
      <w:r w:rsidRPr="003E0257">
        <w:rPr>
          <w:rFonts w:ascii="David" w:hAnsi="David" w:cs="David"/>
          <w:rtl/>
        </w:rPr>
        <w:t xml:space="preserve"> מספרי ההיסטוריה.</w:t>
      </w:r>
    </w:p>
    <w:p w14:paraId="40841030" w14:textId="0E4A6632" w:rsidR="00AE584B" w:rsidRPr="003E0257" w:rsidRDefault="00261C3A" w:rsidP="00C97E2F">
      <w:pPr>
        <w:spacing w:line="360" w:lineRule="auto"/>
        <w:contextualSpacing/>
        <w:jc w:val="both"/>
        <w:rPr>
          <w:rFonts w:ascii="David" w:hAnsi="David" w:cs="David"/>
          <w:rtl/>
        </w:rPr>
      </w:pPr>
      <w:r w:rsidRPr="003E0257">
        <w:rPr>
          <w:rFonts w:ascii="David" w:hAnsi="David" w:cs="David"/>
          <w:rtl/>
        </w:rPr>
        <w:t>עבוד</w:t>
      </w:r>
      <w:r w:rsidR="00AF7066" w:rsidRPr="003E0257">
        <w:rPr>
          <w:rFonts w:ascii="David" w:hAnsi="David" w:cs="David"/>
          <w:rtl/>
        </w:rPr>
        <w:t xml:space="preserve">ותיה </w:t>
      </w:r>
      <w:r w:rsidRPr="003E0257">
        <w:rPr>
          <w:rFonts w:ascii="David" w:hAnsi="David" w:cs="David"/>
          <w:rtl/>
        </w:rPr>
        <w:t>יוחס</w:t>
      </w:r>
      <w:r w:rsidR="00AF7066" w:rsidRPr="003E0257">
        <w:rPr>
          <w:rFonts w:ascii="David" w:hAnsi="David" w:cs="David"/>
          <w:rtl/>
        </w:rPr>
        <w:t>ו</w:t>
      </w:r>
      <w:r w:rsidRPr="003E0257">
        <w:rPr>
          <w:rFonts w:ascii="David" w:hAnsi="David" w:cs="David"/>
          <w:rtl/>
        </w:rPr>
        <w:t xml:space="preserve"> בטעות לאחרים, כולל בן זוגה לאסלו </w:t>
      </w:r>
      <w:proofErr w:type="spellStart"/>
      <w:r w:rsidRPr="003E0257">
        <w:rPr>
          <w:rFonts w:ascii="David" w:hAnsi="David" w:cs="David"/>
          <w:rtl/>
        </w:rPr>
        <w:t>מוהולי-נאג</w:t>
      </w:r>
      <w:proofErr w:type="spellEnd"/>
      <w:r w:rsidRPr="003E0257">
        <w:rPr>
          <w:rFonts w:ascii="David" w:hAnsi="David" w:cs="David"/>
          <w:rtl/>
        </w:rPr>
        <w:t xml:space="preserve">' - חלוץ תנועת "הראייה החדשה" בצילום וסגן-המנהל של בית הספר המפורסם. </w:t>
      </w:r>
      <w:proofErr w:type="spellStart"/>
      <w:r w:rsidR="00A105B1" w:rsidRPr="003E0257">
        <w:rPr>
          <w:rFonts w:ascii="David" w:hAnsi="David" w:cs="David"/>
          <w:rtl/>
        </w:rPr>
        <w:t>כשלאזלו</w:t>
      </w:r>
      <w:proofErr w:type="spellEnd"/>
      <w:r w:rsidR="00A105B1" w:rsidRPr="003E0257">
        <w:rPr>
          <w:rFonts w:ascii="David" w:hAnsi="David" w:cs="David"/>
          <w:rtl/>
        </w:rPr>
        <w:t xml:space="preserve"> </w:t>
      </w:r>
      <w:proofErr w:type="spellStart"/>
      <w:r w:rsidR="00A105B1" w:rsidRPr="003E0257">
        <w:rPr>
          <w:rFonts w:ascii="David" w:hAnsi="David" w:cs="David"/>
          <w:rtl/>
        </w:rPr>
        <w:t>מוהולי-נאג</w:t>
      </w:r>
      <w:proofErr w:type="spellEnd"/>
      <w:r w:rsidR="00A105B1" w:rsidRPr="003E0257">
        <w:rPr>
          <w:rFonts w:ascii="David" w:hAnsi="David" w:cs="David"/>
          <w:rtl/>
        </w:rPr>
        <w:t xml:space="preserve">', החל לעבוד כמרצה בבית הספר באוהאוס בשנת 1923, </w:t>
      </w:r>
      <w:proofErr w:type="spellStart"/>
      <w:r w:rsidR="00A105B1" w:rsidRPr="003E0257">
        <w:rPr>
          <w:rFonts w:ascii="David" w:hAnsi="David" w:cs="David"/>
          <w:rtl/>
        </w:rPr>
        <w:t>מוהולי</w:t>
      </w:r>
      <w:proofErr w:type="spellEnd"/>
      <w:r w:rsidR="00A105B1" w:rsidRPr="003E0257">
        <w:rPr>
          <w:rFonts w:ascii="David" w:hAnsi="David" w:cs="David"/>
          <w:rtl/>
        </w:rPr>
        <w:t xml:space="preserve"> לימדה אותו הכול על צילום. היא תיעדה באופן מקיף את הארכיטקטורה של הבאוהאוס, אבל עבודותיה רק לעיתים נדירות פורסמו תחת שמה. לרוב הם יוחסו לבעלה או למייסד </w:t>
      </w:r>
      <w:r w:rsidR="00A105B1" w:rsidRPr="003E0257">
        <w:rPr>
          <w:rFonts w:ascii="David" w:hAnsi="David" w:cs="David"/>
          <w:rtl/>
        </w:rPr>
        <w:lastRenderedPageBreak/>
        <w:t>הבאוהאוס</w:t>
      </w:r>
      <w:r w:rsidR="00A60670">
        <w:rPr>
          <w:rFonts w:ascii="David" w:hAnsi="David" w:cs="David" w:hint="cs"/>
          <w:rtl/>
        </w:rPr>
        <w:t xml:space="preserve"> האדריכל וולטר </w:t>
      </w:r>
      <w:proofErr w:type="spellStart"/>
      <w:r w:rsidR="00A60670">
        <w:rPr>
          <w:rFonts w:ascii="David" w:hAnsi="David" w:cs="David" w:hint="cs"/>
          <w:rtl/>
        </w:rPr>
        <w:t>גרופיוס</w:t>
      </w:r>
      <w:proofErr w:type="spellEnd"/>
      <w:r w:rsidR="00A105B1" w:rsidRPr="003E0257">
        <w:rPr>
          <w:rFonts w:ascii="David" w:hAnsi="David" w:cs="David"/>
          <w:rtl/>
        </w:rPr>
        <w:t xml:space="preserve">. תשלילי הזכוכית שלה נפלו לידי הנאצים, שעשו בהם שימוש לא מורשה ללא קרדיט. היא עברה להתגורר בארצות הברית, ובמהלך השנים ניהלה מאבק עיקש (ומצליח חלקית) להחזיר לעצמה את הזכויות על עבודותיה. היא המשיכה לעבוד וללמד צילום עד שנפטרה בגיל 95. </w:t>
      </w:r>
      <w:r w:rsidRPr="003E0257">
        <w:rPr>
          <w:rFonts w:ascii="David" w:hAnsi="David" w:cs="David"/>
          <w:rtl/>
        </w:rPr>
        <w:t xml:space="preserve">רק כעת, כשהיסטוריית הצילום עוברת בחינה מחדש, מתחילה </w:t>
      </w:r>
      <w:proofErr w:type="spellStart"/>
      <w:r w:rsidRPr="003E0257">
        <w:rPr>
          <w:rFonts w:ascii="David" w:hAnsi="David" w:cs="David"/>
          <w:rtl/>
        </w:rPr>
        <w:t>לוצ'יה</w:t>
      </w:r>
      <w:proofErr w:type="spellEnd"/>
      <w:r w:rsidRPr="003E0257">
        <w:rPr>
          <w:rFonts w:ascii="David" w:hAnsi="David" w:cs="David"/>
          <w:rtl/>
        </w:rPr>
        <w:t xml:space="preserve"> </w:t>
      </w:r>
      <w:proofErr w:type="spellStart"/>
      <w:r w:rsidRPr="003E0257">
        <w:rPr>
          <w:rFonts w:ascii="David" w:hAnsi="David" w:cs="David"/>
          <w:rtl/>
        </w:rPr>
        <w:t>מוהולי</w:t>
      </w:r>
      <w:proofErr w:type="spellEnd"/>
      <w:r w:rsidRPr="003E0257">
        <w:rPr>
          <w:rFonts w:ascii="David" w:hAnsi="David" w:cs="David"/>
          <w:rtl/>
        </w:rPr>
        <w:t xml:space="preserve"> לקבל את המקום המגיע לה כאחת מחלוצות הצילום המודרניסטי - אישה שעינה עיצבה את הדרך שבה אנחנו רואים את המודרניות.</w:t>
      </w:r>
    </w:p>
    <w:p w14:paraId="7842DEC5" w14:textId="77777777" w:rsidR="004C6361" w:rsidRPr="003E0257" w:rsidRDefault="004C6361" w:rsidP="00C97E2F">
      <w:pPr>
        <w:spacing w:line="360" w:lineRule="auto"/>
        <w:contextualSpacing/>
        <w:jc w:val="both"/>
        <w:rPr>
          <w:rFonts w:ascii="David" w:hAnsi="David" w:cs="David"/>
          <w:rtl/>
        </w:rPr>
      </w:pPr>
    </w:p>
    <w:p w14:paraId="336DF103" w14:textId="15CE8EF9" w:rsidR="004C6361" w:rsidRPr="003E0257" w:rsidRDefault="004C6361" w:rsidP="00C97E2F">
      <w:pPr>
        <w:spacing w:line="360" w:lineRule="auto"/>
        <w:contextualSpacing/>
        <w:jc w:val="both"/>
        <w:rPr>
          <w:rFonts w:ascii="David" w:hAnsi="David" w:cs="David"/>
          <w:rtl/>
        </w:rPr>
      </w:pPr>
      <w:r w:rsidRPr="003E0257">
        <w:rPr>
          <w:rFonts w:ascii="David" w:hAnsi="David" w:cs="David"/>
          <w:b/>
          <w:bCs/>
          <w:rtl/>
        </w:rPr>
        <w:t>ג'יל גרינברג (נ. 1967)</w:t>
      </w:r>
      <w:r w:rsidRPr="003E0257">
        <w:rPr>
          <w:rFonts w:ascii="David" w:hAnsi="David" w:cs="David"/>
          <w:rtl/>
        </w:rPr>
        <w:t xml:space="preserve"> היא צלמת אמריקאית ילידת קנדה שמתמחה בסוג מיוחד של צילום - תצלומי דיוקן שמשלבים טכנולוגיה מתקדמת עם מסר אמנותי עמוק. היא מצלמת מפורסמים כמו השחקניות טילדה </w:t>
      </w:r>
      <w:proofErr w:type="spellStart"/>
      <w:r w:rsidRPr="003E0257">
        <w:rPr>
          <w:rFonts w:ascii="David" w:hAnsi="David" w:cs="David"/>
          <w:rtl/>
        </w:rPr>
        <w:t>סווינטון</w:t>
      </w:r>
      <w:proofErr w:type="spellEnd"/>
      <w:r w:rsidRPr="003E0257">
        <w:rPr>
          <w:rFonts w:ascii="David" w:hAnsi="David" w:cs="David"/>
          <w:rtl/>
        </w:rPr>
        <w:t xml:space="preserve"> </w:t>
      </w:r>
      <w:proofErr w:type="spellStart"/>
      <w:r w:rsidRPr="003E0257">
        <w:rPr>
          <w:rFonts w:ascii="David" w:hAnsi="David" w:cs="David"/>
          <w:rtl/>
        </w:rPr>
        <w:t>וזואי</w:t>
      </w:r>
      <w:proofErr w:type="spellEnd"/>
      <w:r w:rsidRPr="003E0257">
        <w:rPr>
          <w:rFonts w:ascii="David" w:hAnsi="David" w:cs="David"/>
          <w:rtl/>
        </w:rPr>
        <w:t xml:space="preserve"> </w:t>
      </w:r>
      <w:proofErr w:type="spellStart"/>
      <w:r w:rsidRPr="003E0257">
        <w:rPr>
          <w:rFonts w:ascii="David" w:hAnsi="David" w:cs="David"/>
          <w:rtl/>
        </w:rPr>
        <w:t>סלדנה</w:t>
      </w:r>
      <w:proofErr w:type="spellEnd"/>
      <w:r w:rsidRPr="003E0257">
        <w:rPr>
          <w:rFonts w:ascii="David" w:hAnsi="David" w:cs="David"/>
          <w:rtl/>
        </w:rPr>
        <w:t xml:space="preserve">, אבל לא מסתפקת בתצלומים רגילים </w:t>
      </w:r>
      <w:r w:rsidR="00FA45B7" w:rsidRPr="003E0257">
        <w:rPr>
          <w:rFonts w:ascii="David" w:hAnsi="David" w:cs="David"/>
          <w:rtl/>
        </w:rPr>
        <w:t xml:space="preserve">אלא </w:t>
      </w:r>
      <w:r w:rsidRPr="003E0257">
        <w:rPr>
          <w:rFonts w:ascii="David" w:hAnsi="David" w:cs="David"/>
          <w:rtl/>
        </w:rPr>
        <w:t>עובדת על המחשב כדי לשנות ולעבד את התמונות בדרכים יצירתיות.</w:t>
      </w:r>
    </w:p>
    <w:p w14:paraId="3F17247A" w14:textId="573F457C" w:rsidR="004C6361" w:rsidRPr="003E0257" w:rsidRDefault="004C6361" w:rsidP="00C97E2F">
      <w:pPr>
        <w:spacing w:line="360" w:lineRule="auto"/>
        <w:contextualSpacing/>
        <w:jc w:val="both"/>
        <w:rPr>
          <w:rFonts w:ascii="David" w:hAnsi="David" w:cs="David"/>
          <w:rtl/>
        </w:rPr>
      </w:pPr>
      <w:r w:rsidRPr="003E0257">
        <w:rPr>
          <w:rFonts w:ascii="David" w:hAnsi="David" w:cs="David"/>
          <w:rtl/>
        </w:rPr>
        <w:t xml:space="preserve">תצלומיה פורסמו בכתבי עת חשובים כמו טיים ורולינג סטון, והיא התפרסמה בזכות סדרות תצלומים יוצאות דופן. בסדרות "דיוקנאות קופים" ו"דיוקנאות דובים" היא מצלמת חיות בדרך שגורמת לנו לחשוב על הדמיון בינינו </w:t>
      </w:r>
      <w:proofErr w:type="spellStart"/>
      <w:r w:rsidRPr="003E0257">
        <w:rPr>
          <w:rFonts w:ascii="David" w:hAnsi="David" w:cs="David"/>
          <w:rtl/>
        </w:rPr>
        <w:t>לביניהן</w:t>
      </w:r>
      <w:proofErr w:type="spellEnd"/>
      <w:r w:rsidRPr="003E0257">
        <w:rPr>
          <w:rFonts w:ascii="David" w:hAnsi="David" w:cs="David"/>
          <w:rtl/>
        </w:rPr>
        <w:t>. הסדרה הכי מדברת שלה נקרא "ימי סוף" - תצלומים של ילדים בוכים על רקע נופים שניזוקו מזיהום וקלקול סביבתי. התמונות האלה מבטאות דאגה עמוקה למה שאנחנו עושים לכדור הארץ</w:t>
      </w:r>
      <w:r w:rsidR="00A60670">
        <w:rPr>
          <w:rFonts w:ascii="David" w:hAnsi="David" w:cs="David" w:hint="cs"/>
          <w:rtl/>
        </w:rPr>
        <w:t xml:space="preserve"> </w:t>
      </w:r>
      <w:r w:rsidR="008375E6" w:rsidRPr="003E0257">
        <w:rPr>
          <w:rFonts w:ascii="David" w:hAnsi="David" w:cs="David"/>
          <w:rtl/>
        </w:rPr>
        <w:t xml:space="preserve">- שוב, התודעה החברתית שעליה דיברנו שרווחה בקרב </w:t>
      </w:r>
      <w:r w:rsidR="004847E9" w:rsidRPr="003E0257">
        <w:rPr>
          <w:rFonts w:ascii="David" w:hAnsi="David" w:cs="David"/>
          <w:rtl/>
        </w:rPr>
        <w:t xml:space="preserve">הצלמות </w:t>
      </w:r>
      <w:proofErr w:type="spellStart"/>
      <w:r w:rsidR="004847E9" w:rsidRPr="003E0257">
        <w:rPr>
          <w:rFonts w:ascii="David" w:hAnsi="David" w:cs="David"/>
          <w:rtl/>
        </w:rPr>
        <w:t>הותיקות</w:t>
      </w:r>
      <w:proofErr w:type="spellEnd"/>
      <w:r w:rsidR="004847E9" w:rsidRPr="003E0257">
        <w:rPr>
          <w:rFonts w:ascii="David" w:hAnsi="David" w:cs="David"/>
          <w:rtl/>
        </w:rPr>
        <w:t>.</w:t>
      </w:r>
    </w:p>
    <w:p w14:paraId="26E308E3" w14:textId="5149DC1C" w:rsidR="00BB35C0" w:rsidRPr="003E0257" w:rsidRDefault="004C6361" w:rsidP="00C97E2F">
      <w:pPr>
        <w:spacing w:line="360" w:lineRule="auto"/>
        <w:contextualSpacing/>
        <w:jc w:val="both"/>
        <w:rPr>
          <w:rFonts w:ascii="David" w:hAnsi="David" w:cs="David"/>
          <w:rtl/>
        </w:rPr>
      </w:pPr>
      <w:r w:rsidRPr="003E0257">
        <w:rPr>
          <w:rFonts w:ascii="David" w:hAnsi="David" w:cs="David"/>
          <w:rtl/>
        </w:rPr>
        <w:t>בספרה האחרון "סוסים" (2023), גרינברג מראה קשר מטריד בין האופן שבו אנשים מתייחסים לסוסים לבין האופן שבו החברה מתייחסת לנשים</w:t>
      </w:r>
      <w:r w:rsidR="00FA45B7" w:rsidRPr="003E0257">
        <w:rPr>
          <w:rFonts w:ascii="David" w:hAnsi="David" w:cs="David"/>
          <w:rtl/>
        </w:rPr>
        <w:t>, כאשר ביח</w:t>
      </w:r>
      <w:r w:rsidR="00A60670">
        <w:rPr>
          <w:rFonts w:ascii="David" w:hAnsi="David" w:cs="David" w:hint="cs"/>
          <w:rtl/>
        </w:rPr>
        <w:t>ס</w:t>
      </w:r>
      <w:r w:rsidR="00FA45B7" w:rsidRPr="003E0257">
        <w:rPr>
          <w:rFonts w:ascii="David" w:hAnsi="David" w:cs="David"/>
          <w:rtl/>
        </w:rPr>
        <w:t xml:space="preserve"> לשתי הקבוצות </w:t>
      </w:r>
      <w:r w:rsidRPr="003E0257">
        <w:rPr>
          <w:rFonts w:ascii="David" w:hAnsi="David" w:cs="David"/>
          <w:rtl/>
        </w:rPr>
        <w:t>יש שילוב של כבוד וכפיפות. העבודה הזו ממשיכה את הנושא המרכזי שלה: איך נשים לומדות לראות את עצמן דרך עיניים גבריות, ואיך זה משפיע על הדימוי העצמי שלהן.</w:t>
      </w:r>
      <w:r w:rsidR="00C71744" w:rsidRPr="003E0257">
        <w:rPr>
          <w:rFonts w:ascii="David" w:hAnsi="David" w:cs="David"/>
          <w:rtl/>
        </w:rPr>
        <w:t xml:space="preserve"> כמו </w:t>
      </w:r>
      <w:proofErr w:type="spellStart"/>
      <w:r w:rsidR="00C71744" w:rsidRPr="003E0257">
        <w:rPr>
          <w:rFonts w:ascii="David" w:hAnsi="David" w:cs="David"/>
          <w:rtl/>
        </w:rPr>
        <w:t>לוצ'יה</w:t>
      </w:r>
      <w:proofErr w:type="spellEnd"/>
      <w:r w:rsidR="00C71744" w:rsidRPr="003E0257">
        <w:rPr>
          <w:rFonts w:ascii="David" w:hAnsi="David" w:cs="David"/>
          <w:rtl/>
        </w:rPr>
        <w:t xml:space="preserve"> </w:t>
      </w:r>
      <w:proofErr w:type="spellStart"/>
      <w:r w:rsidR="00C71744" w:rsidRPr="003E0257">
        <w:rPr>
          <w:rFonts w:ascii="David" w:hAnsi="David" w:cs="David"/>
          <w:rtl/>
        </w:rPr>
        <w:t>מוהולי</w:t>
      </w:r>
      <w:proofErr w:type="spellEnd"/>
      <w:r w:rsidR="00C71744" w:rsidRPr="003E0257">
        <w:rPr>
          <w:rFonts w:ascii="David" w:hAnsi="David" w:cs="David"/>
          <w:rtl/>
        </w:rPr>
        <w:t>, גם את ג'יל גרינברג ניסו לקטלג ולנשל מ</w:t>
      </w:r>
      <w:r w:rsidR="004934B1" w:rsidRPr="003E0257">
        <w:rPr>
          <w:rFonts w:ascii="David" w:hAnsi="David" w:cs="David"/>
          <w:rtl/>
        </w:rPr>
        <w:t>קרדיט על היותה יוצרת ורסטילית. היה קל יותר לזהות אותה עם יצירה מסוימת וסגנון מסוים אך היא ממשיכה ליצור את עצמה מחדש, תוך מלחמה על</w:t>
      </w:r>
      <w:r w:rsidR="00C71744" w:rsidRPr="003E0257">
        <w:rPr>
          <w:rFonts w:ascii="David" w:hAnsi="David" w:cs="David"/>
          <w:rtl/>
        </w:rPr>
        <w:t xml:space="preserve"> הקרדיט וזכויות היוצרים של </w:t>
      </w:r>
      <w:r w:rsidR="004934B1" w:rsidRPr="003E0257">
        <w:rPr>
          <w:rFonts w:ascii="David" w:hAnsi="David" w:cs="David"/>
          <w:rtl/>
        </w:rPr>
        <w:t>עבודותיה.</w:t>
      </w:r>
    </w:p>
    <w:p w14:paraId="213B9F65" w14:textId="77777777" w:rsidR="003B6DA0" w:rsidRPr="003E0257" w:rsidRDefault="003B6DA0" w:rsidP="00C97E2F">
      <w:pPr>
        <w:spacing w:line="360" w:lineRule="auto"/>
        <w:contextualSpacing/>
        <w:jc w:val="both"/>
        <w:rPr>
          <w:rFonts w:ascii="David" w:hAnsi="David" w:cs="David"/>
          <w:rtl/>
        </w:rPr>
      </w:pPr>
    </w:p>
    <w:p w14:paraId="57A1C4B1" w14:textId="598FDA75" w:rsidR="003B6DA0" w:rsidRPr="003E0257" w:rsidRDefault="00BE060A" w:rsidP="00C97E2F">
      <w:pPr>
        <w:spacing w:line="360" w:lineRule="auto"/>
        <w:contextualSpacing/>
        <w:jc w:val="both"/>
        <w:rPr>
          <w:rFonts w:ascii="David" w:hAnsi="David" w:cs="David"/>
          <w:b/>
          <w:bCs/>
          <w:u w:val="single"/>
          <w:rtl/>
        </w:rPr>
      </w:pPr>
      <w:r w:rsidRPr="003E0257">
        <w:rPr>
          <w:rFonts w:ascii="David" w:hAnsi="David" w:cs="David"/>
          <w:b/>
          <w:bCs/>
          <w:u w:val="single"/>
          <w:rtl/>
        </w:rPr>
        <w:t>יוליה פירוט ואבישג שער-ישוב</w:t>
      </w:r>
    </w:p>
    <w:p w14:paraId="79A492E2" w14:textId="77777777" w:rsidR="00A931F1" w:rsidRPr="003E0257" w:rsidRDefault="00A931F1" w:rsidP="00C97E2F">
      <w:pPr>
        <w:spacing w:line="360" w:lineRule="auto"/>
        <w:contextualSpacing/>
        <w:jc w:val="both"/>
        <w:rPr>
          <w:rFonts w:ascii="David" w:hAnsi="David" w:cs="David"/>
          <w:rtl/>
        </w:rPr>
      </w:pPr>
    </w:p>
    <w:p w14:paraId="70A8E994" w14:textId="553C0B4F" w:rsidR="00DF003D" w:rsidRPr="003E0257" w:rsidRDefault="00DF003D" w:rsidP="00C97E2F">
      <w:pPr>
        <w:spacing w:line="360" w:lineRule="auto"/>
        <w:contextualSpacing/>
        <w:rPr>
          <w:rFonts w:ascii="David" w:hAnsi="David" w:cs="David"/>
          <w:rtl/>
        </w:rPr>
      </w:pPr>
      <w:r w:rsidRPr="003E0257">
        <w:rPr>
          <w:rFonts w:ascii="David" w:hAnsi="David" w:cs="David"/>
          <w:b/>
          <w:bCs/>
          <w:rtl/>
        </w:rPr>
        <w:t>יוליה פירוט (1908–2000)</w:t>
      </w:r>
      <w:r w:rsidRPr="003E0257">
        <w:rPr>
          <w:rFonts w:ascii="David" w:hAnsi="David" w:cs="David"/>
          <w:rtl/>
        </w:rPr>
        <w:t xml:space="preserve"> חיה </w:t>
      </w:r>
      <w:r w:rsidR="001B74CD" w:rsidRPr="003E0257">
        <w:rPr>
          <w:rFonts w:ascii="David" w:hAnsi="David" w:cs="David"/>
          <w:rtl/>
        </w:rPr>
        <w:t>שלושה פרקי</w:t>
      </w:r>
      <w:r w:rsidRPr="003E0257">
        <w:rPr>
          <w:rFonts w:ascii="David" w:hAnsi="David" w:cs="David"/>
          <w:rtl/>
        </w:rPr>
        <w:t xml:space="preserve"> חיים </w:t>
      </w:r>
      <w:r w:rsidR="001B74CD" w:rsidRPr="003E0257">
        <w:rPr>
          <w:rFonts w:ascii="David" w:hAnsi="David" w:cs="David"/>
          <w:rtl/>
        </w:rPr>
        <w:t>בפרק חיים</w:t>
      </w:r>
      <w:r w:rsidRPr="003E0257">
        <w:rPr>
          <w:rFonts w:ascii="David" w:hAnsi="David" w:cs="David"/>
          <w:rtl/>
        </w:rPr>
        <w:t xml:space="preserve"> אחד, אבל החיים האלה התחילו בשם אחר לגמרי. </w:t>
      </w:r>
      <w:r w:rsidR="00A60670">
        <w:rPr>
          <w:rFonts w:ascii="David" w:hAnsi="David" w:cs="David" w:hint="cs"/>
          <w:rtl/>
        </w:rPr>
        <w:t xml:space="preserve">היא </w:t>
      </w:r>
      <w:r w:rsidRPr="003E0257">
        <w:rPr>
          <w:rFonts w:ascii="David" w:hAnsi="David" w:cs="David"/>
          <w:rtl/>
        </w:rPr>
        <w:t xml:space="preserve">נולדה כגולדה </w:t>
      </w:r>
      <w:proofErr w:type="spellStart"/>
      <w:r w:rsidRPr="003E0257">
        <w:rPr>
          <w:rFonts w:ascii="David" w:hAnsi="David" w:cs="David"/>
          <w:rtl/>
        </w:rPr>
        <w:t>פרלה</w:t>
      </w:r>
      <w:proofErr w:type="spellEnd"/>
      <w:r w:rsidRPr="003E0257">
        <w:rPr>
          <w:rFonts w:ascii="David" w:hAnsi="David" w:cs="David"/>
          <w:rtl/>
        </w:rPr>
        <w:t xml:space="preserve"> </w:t>
      </w:r>
      <w:proofErr w:type="spellStart"/>
      <w:r w:rsidRPr="003E0257">
        <w:rPr>
          <w:rFonts w:ascii="David" w:hAnsi="David" w:cs="David"/>
          <w:rtl/>
        </w:rPr>
        <w:t>דיאמנט</w:t>
      </w:r>
      <w:proofErr w:type="spellEnd"/>
      <w:r w:rsidRPr="003E0257">
        <w:rPr>
          <w:rFonts w:ascii="David" w:hAnsi="David" w:cs="David"/>
          <w:rtl/>
        </w:rPr>
        <w:t xml:space="preserve"> בעיירה קטנה בפולין, למשפחה דוברת יידיש - אביה ברוך עבד ככורה פחם, ואמה סורה מתה כשגולדה הייתה רק בת שבע. ללא השכלה פורמלית, היא גדלה כאוטודידקטית שלמדה </w:t>
      </w:r>
      <w:proofErr w:type="spellStart"/>
      <w:r w:rsidRPr="003E0257">
        <w:rPr>
          <w:rFonts w:ascii="David" w:hAnsi="David" w:cs="David"/>
          <w:rtl/>
        </w:rPr>
        <w:t>הכל</w:t>
      </w:r>
      <w:proofErr w:type="spellEnd"/>
      <w:r w:rsidRPr="003E0257">
        <w:rPr>
          <w:rFonts w:ascii="David" w:hAnsi="David" w:cs="David"/>
          <w:rtl/>
        </w:rPr>
        <w:t xml:space="preserve"> בכוחות עצמה.</w:t>
      </w:r>
    </w:p>
    <w:p w14:paraId="1B15C196" w14:textId="3DCE14E9" w:rsidR="00DF003D" w:rsidRPr="003E0257" w:rsidRDefault="00DF003D" w:rsidP="00C97E2F">
      <w:pPr>
        <w:spacing w:line="360" w:lineRule="auto"/>
        <w:contextualSpacing/>
        <w:rPr>
          <w:rFonts w:ascii="David" w:hAnsi="David" w:cs="David"/>
          <w:rtl/>
        </w:rPr>
      </w:pPr>
      <w:r w:rsidRPr="003E0257">
        <w:rPr>
          <w:rFonts w:ascii="David" w:hAnsi="David" w:cs="David"/>
          <w:rtl/>
        </w:rPr>
        <w:t>בגיל 18 כבר נאסרה בגלל פעילותה הקומוניסטית, ובשנת 1934 נמלטה מפולין כדי להימלט ממאסר חוזר. היא תכננה להגיע לאחותה בצרפת, אבל מחלה אילצה אותה להישאר בבלגיה, שם נישאה לפעיל שמאל בלגי בנישואי נוחות שהעניקו לה אזרחות חדשה וחיים חדשים. שם גם קיבלה את השם החדש - יוליה פירוט.</w:t>
      </w:r>
    </w:p>
    <w:p w14:paraId="2CB063D8" w14:textId="77777777" w:rsidR="00DF003D" w:rsidRPr="003E0257" w:rsidRDefault="00DF003D" w:rsidP="00C97E2F">
      <w:pPr>
        <w:spacing w:line="360" w:lineRule="auto"/>
        <w:contextualSpacing/>
        <w:rPr>
          <w:rFonts w:ascii="David" w:hAnsi="David" w:cs="David"/>
          <w:rtl/>
        </w:rPr>
      </w:pPr>
      <w:r w:rsidRPr="003E0257">
        <w:rPr>
          <w:rFonts w:ascii="David" w:hAnsi="David" w:cs="David"/>
          <w:rtl/>
        </w:rPr>
        <w:t xml:space="preserve">המפנה הגדול בחייה בא בשנת 1936, כשעיתונאית בלגית בשם סוזן </w:t>
      </w:r>
      <w:proofErr w:type="spellStart"/>
      <w:r w:rsidRPr="003E0257">
        <w:rPr>
          <w:rFonts w:ascii="David" w:hAnsi="David" w:cs="David"/>
          <w:rtl/>
        </w:rPr>
        <w:t>ספאק</w:t>
      </w:r>
      <w:proofErr w:type="spellEnd"/>
      <w:r w:rsidRPr="003E0257">
        <w:rPr>
          <w:rFonts w:ascii="David" w:hAnsi="David" w:cs="David"/>
          <w:rtl/>
        </w:rPr>
        <w:t xml:space="preserve"> נתנה לה מצלמת </w:t>
      </w:r>
      <w:proofErr w:type="spellStart"/>
      <w:r w:rsidRPr="003E0257">
        <w:rPr>
          <w:rFonts w:ascii="David" w:hAnsi="David" w:cs="David"/>
          <w:rtl/>
        </w:rPr>
        <w:t>לייקה</w:t>
      </w:r>
      <w:proofErr w:type="spellEnd"/>
      <w:r w:rsidRPr="003E0257">
        <w:rPr>
          <w:rFonts w:ascii="David" w:hAnsi="David" w:cs="David"/>
          <w:rtl/>
        </w:rPr>
        <w:t xml:space="preserve">. </w:t>
      </w:r>
      <w:proofErr w:type="spellStart"/>
      <w:r w:rsidRPr="003E0257">
        <w:rPr>
          <w:rFonts w:ascii="David" w:hAnsi="David" w:cs="David"/>
          <w:rtl/>
        </w:rPr>
        <w:t>ספאק</w:t>
      </w:r>
      <w:proofErr w:type="spellEnd"/>
      <w:r w:rsidRPr="003E0257">
        <w:rPr>
          <w:rFonts w:ascii="David" w:hAnsi="David" w:cs="David"/>
          <w:rtl/>
        </w:rPr>
        <w:t xml:space="preserve"> זיהתה בה כישרון יוצא דופן, ומצלמה קטנה זו הפכה לנשק הכי חזק שלה. כשהמלחמה פרצה ובלגיה נכבשה, יוליה ברחה </w:t>
      </w:r>
      <w:proofErr w:type="spellStart"/>
      <w:r w:rsidRPr="003E0257">
        <w:rPr>
          <w:rFonts w:ascii="David" w:hAnsi="David" w:cs="David"/>
          <w:rtl/>
        </w:rPr>
        <w:t>למרסיי</w:t>
      </w:r>
      <w:proofErr w:type="spellEnd"/>
      <w:r w:rsidRPr="003E0257">
        <w:rPr>
          <w:rFonts w:ascii="David" w:hAnsi="David" w:cs="David"/>
          <w:rtl/>
        </w:rPr>
        <w:t xml:space="preserve"> עם המצלמה שלה.</w:t>
      </w:r>
    </w:p>
    <w:p w14:paraId="05F332D5" w14:textId="77777777" w:rsidR="00DF003D" w:rsidRPr="003E0257" w:rsidRDefault="00DF003D" w:rsidP="00C97E2F">
      <w:pPr>
        <w:spacing w:line="360" w:lineRule="auto"/>
        <w:contextualSpacing/>
        <w:rPr>
          <w:rFonts w:ascii="David" w:hAnsi="David" w:cs="David"/>
          <w:rtl/>
        </w:rPr>
      </w:pPr>
      <w:proofErr w:type="spellStart"/>
      <w:r w:rsidRPr="003E0257">
        <w:rPr>
          <w:rFonts w:ascii="David" w:hAnsi="David" w:cs="David"/>
          <w:rtl/>
        </w:rPr>
        <w:t>במרסיי</w:t>
      </w:r>
      <w:proofErr w:type="spellEnd"/>
      <w:r w:rsidRPr="003E0257">
        <w:rPr>
          <w:rFonts w:ascii="David" w:hAnsi="David" w:cs="David"/>
          <w:rtl/>
        </w:rPr>
        <w:t xml:space="preserve"> של 1943, כשהנאצים שלטו ברחובות, יוליה הסתירה את המצלמה מתחת למעיל והתגנבה בין לוחמי המחתרת הצרפתית. היא עבדה במפעל נשק ביום והעבירה תעמולה ונשק בלילה, תמיד עם המצלמה. התצלומים שלה מאותן שנים מראים לא רק לוחמי מחתרת, אלא את הסבל האמיתי - ילדים יהודים בדרכם לאושוויץ, משפחות קורסות תחת העוני, ואפילו דיוקנאות מרגשים של אדית </w:t>
      </w:r>
      <w:proofErr w:type="spellStart"/>
      <w:r w:rsidRPr="003E0257">
        <w:rPr>
          <w:rFonts w:ascii="David" w:hAnsi="David" w:cs="David"/>
          <w:rtl/>
        </w:rPr>
        <w:t>פיאף</w:t>
      </w:r>
      <w:proofErr w:type="spellEnd"/>
      <w:r w:rsidRPr="003E0257">
        <w:rPr>
          <w:rFonts w:ascii="David" w:hAnsi="David" w:cs="David"/>
          <w:rtl/>
        </w:rPr>
        <w:t xml:space="preserve"> שפגשה ברחובות </w:t>
      </w:r>
      <w:proofErr w:type="spellStart"/>
      <w:r w:rsidRPr="003E0257">
        <w:rPr>
          <w:rFonts w:ascii="David" w:hAnsi="David" w:cs="David"/>
          <w:rtl/>
        </w:rPr>
        <w:t>מרסיי</w:t>
      </w:r>
      <w:proofErr w:type="spellEnd"/>
      <w:r w:rsidRPr="003E0257">
        <w:rPr>
          <w:rFonts w:ascii="David" w:hAnsi="David" w:cs="David"/>
          <w:rtl/>
        </w:rPr>
        <w:t>. כשהעיר שוחררה ב-1945, היא הייתה שם עם המצלמה, מתעדת את הרגעים הראשונים של חופש.</w:t>
      </w:r>
    </w:p>
    <w:p w14:paraId="5DF1D54B" w14:textId="77777777" w:rsidR="00DF003D" w:rsidRPr="003E0257" w:rsidRDefault="00DF003D" w:rsidP="00C97E2F">
      <w:pPr>
        <w:spacing w:line="360" w:lineRule="auto"/>
        <w:contextualSpacing/>
        <w:rPr>
          <w:rFonts w:ascii="David" w:hAnsi="David" w:cs="David"/>
          <w:rtl/>
        </w:rPr>
      </w:pPr>
      <w:r w:rsidRPr="003E0257">
        <w:rPr>
          <w:rFonts w:ascii="David" w:hAnsi="David" w:cs="David"/>
          <w:rtl/>
        </w:rPr>
        <w:t xml:space="preserve">הטרגדיה האישית לא עזבה אותה: אחותה </w:t>
      </w:r>
      <w:proofErr w:type="spellStart"/>
      <w:r w:rsidRPr="003E0257">
        <w:rPr>
          <w:rFonts w:ascii="David" w:hAnsi="David" w:cs="David"/>
          <w:rtl/>
        </w:rPr>
        <w:t>מינדלה</w:t>
      </w:r>
      <w:proofErr w:type="spellEnd"/>
      <w:r w:rsidRPr="003E0257">
        <w:rPr>
          <w:rFonts w:ascii="David" w:hAnsi="David" w:cs="David"/>
          <w:rtl/>
        </w:rPr>
        <w:t xml:space="preserve">, שנלחמה אף היא במחתרת, נתפסה ונרצחה ב-1944. בן זוגה יפים נשלח </w:t>
      </w:r>
      <w:proofErr w:type="spellStart"/>
      <w:r w:rsidRPr="003E0257">
        <w:rPr>
          <w:rFonts w:ascii="David" w:hAnsi="David" w:cs="David"/>
          <w:rtl/>
        </w:rPr>
        <w:t>לגולאג</w:t>
      </w:r>
      <w:proofErr w:type="spellEnd"/>
      <w:r w:rsidRPr="003E0257">
        <w:rPr>
          <w:rFonts w:ascii="David" w:hAnsi="David" w:cs="David"/>
          <w:rtl/>
        </w:rPr>
        <w:t xml:space="preserve"> ב-1937 ולא ראתה אותו 25 שנה.</w:t>
      </w:r>
    </w:p>
    <w:p w14:paraId="219075C4" w14:textId="77777777" w:rsidR="00DF003D" w:rsidRPr="003E0257" w:rsidRDefault="00DF003D" w:rsidP="00C97E2F">
      <w:pPr>
        <w:spacing w:line="360" w:lineRule="auto"/>
        <w:contextualSpacing/>
        <w:rPr>
          <w:rFonts w:ascii="David" w:hAnsi="David" w:cs="David"/>
          <w:rtl/>
        </w:rPr>
      </w:pPr>
      <w:r w:rsidRPr="003E0257">
        <w:rPr>
          <w:rFonts w:ascii="David" w:hAnsi="David" w:cs="David"/>
          <w:rtl/>
        </w:rPr>
        <w:lastRenderedPageBreak/>
        <w:t xml:space="preserve">אחרי המלחמה חזרה לפולין רק כדי לגלות שהזוועות לא נגמרו. </w:t>
      </w:r>
      <w:proofErr w:type="spellStart"/>
      <w:r w:rsidRPr="003E0257">
        <w:rPr>
          <w:rFonts w:ascii="David" w:hAnsi="David" w:cs="David"/>
          <w:rtl/>
        </w:rPr>
        <w:t>בקיילצה</w:t>
      </w:r>
      <w:proofErr w:type="spellEnd"/>
      <w:r w:rsidRPr="003E0257">
        <w:rPr>
          <w:rFonts w:ascii="David" w:hAnsi="David" w:cs="David"/>
          <w:rtl/>
        </w:rPr>
        <w:t xml:space="preserve"> ב-1946, שנה לאחר שחרור מחנות הריכוז, פרץ פוגרום איום נגד 136 ניצולי שואה שניסו לחזור לבתיהם. 47 מהם נרצחו בעקבות עלילת דם שקרית. יוליה הייתה העיתונאית הראשונה שדיווחה על האירוע, והתצלומים שלה הפכו לעדות היסטורית כואבת.</w:t>
      </w:r>
    </w:p>
    <w:p w14:paraId="6D0AA707" w14:textId="3E0299AC" w:rsidR="00654F74" w:rsidRPr="003E0257" w:rsidRDefault="00DF003D" w:rsidP="00C97E2F">
      <w:pPr>
        <w:spacing w:line="360" w:lineRule="auto"/>
        <w:contextualSpacing/>
        <w:jc w:val="both"/>
        <w:rPr>
          <w:rFonts w:ascii="David" w:hAnsi="David" w:cs="David"/>
          <w:rtl/>
        </w:rPr>
      </w:pPr>
      <w:r w:rsidRPr="003E0257">
        <w:rPr>
          <w:rFonts w:ascii="David" w:hAnsi="David" w:cs="David"/>
          <w:rtl/>
        </w:rPr>
        <w:t xml:space="preserve">למרות חשיבות עבודתה, יוליה נשארה כמעט בלתי מוכרת עשרות שנים. רק בשנות השמונים העולם התחיל לגלות את התצלומים שלה - עדות לאומץ של אישה שתיעדה את ההיסטוריה בזמן אמת, תמיד עם </w:t>
      </w:r>
      <w:proofErr w:type="spellStart"/>
      <w:r w:rsidRPr="003E0257">
        <w:rPr>
          <w:rFonts w:ascii="David" w:hAnsi="David" w:cs="David"/>
          <w:rtl/>
        </w:rPr>
        <w:t>הלייקה</w:t>
      </w:r>
      <w:proofErr w:type="spellEnd"/>
      <w:r w:rsidRPr="003E0257">
        <w:rPr>
          <w:rFonts w:ascii="David" w:hAnsi="David" w:cs="David"/>
          <w:rtl/>
        </w:rPr>
        <w:t xml:space="preserve"> הקטנה שקיבלה מחברתה סוזן </w:t>
      </w:r>
      <w:proofErr w:type="spellStart"/>
      <w:r w:rsidRPr="003E0257">
        <w:rPr>
          <w:rFonts w:ascii="David" w:hAnsi="David" w:cs="David"/>
          <w:rtl/>
        </w:rPr>
        <w:t>ספאק</w:t>
      </w:r>
      <w:proofErr w:type="spellEnd"/>
      <w:r w:rsidRPr="003E0257">
        <w:rPr>
          <w:rFonts w:ascii="David" w:hAnsi="David" w:cs="David"/>
          <w:rtl/>
        </w:rPr>
        <w:t>, שגם היא נרצחה בידי הנאצים אחרי שהצילה ילדים יהודים.</w:t>
      </w:r>
    </w:p>
    <w:p w14:paraId="2BFF472F" w14:textId="77777777" w:rsidR="001B74CD" w:rsidRPr="003E0257" w:rsidRDefault="001B74CD" w:rsidP="00C97E2F">
      <w:pPr>
        <w:spacing w:line="360" w:lineRule="auto"/>
        <w:contextualSpacing/>
        <w:jc w:val="both"/>
        <w:rPr>
          <w:rFonts w:ascii="David" w:hAnsi="David" w:cs="David"/>
          <w:rtl/>
        </w:rPr>
      </w:pPr>
    </w:p>
    <w:p w14:paraId="02BC04AC" w14:textId="682B6AB8" w:rsidR="00262BF6" w:rsidRPr="003E0257" w:rsidRDefault="00262BF6" w:rsidP="00C97E2F">
      <w:pPr>
        <w:spacing w:line="360" w:lineRule="auto"/>
        <w:contextualSpacing/>
        <w:jc w:val="both"/>
        <w:rPr>
          <w:rFonts w:ascii="David" w:hAnsi="David" w:cs="David"/>
          <w:rtl/>
        </w:rPr>
      </w:pPr>
      <w:r w:rsidRPr="003E0257">
        <w:rPr>
          <w:rFonts w:ascii="David" w:hAnsi="David" w:cs="David"/>
          <w:b/>
          <w:bCs/>
          <w:rtl/>
        </w:rPr>
        <w:t>אבישג שאר-ישוב (נ. 1990)</w:t>
      </w:r>
      <w:r w:rsidRPr="003E0257">
        <w:rPr>
          <w:rFonts w:ascii="David" w:hAnsi="David" w:cs="David"/>
          <w:rtl/>
        </w:rPr>
        <w:t xml:space="preserve"> היא צלמת שמצליחה לתפוס את ישראל בכל הסתירות והיופי שלה. בת 34, היא כבר הספיקה לצלם את כל הדרמה הישראלית - מפוליטיקאים בכנסת ועד משפחות</w:t>
      </w:r>
      <w:r w:rsidR="00A60670">
        <w:rPr>
          <w:rFonts w:ascii="David" w:hAnsi="David" w:cs="David" w:hint="cs"/>
          <w:rtl/>
        </w:rPr>
        <w:t xml:space="preserve"> חטופים</w:t>
      </w:r>
      <w:r w:rsidRPr="003E0257">
        <w:rPr>
          <w:rFonts w:ascii="David" w:hAnsi="David" w:cs="David"/>
          <w:rtl/>
        </w:rPr>
        <w:t xml:space="preserve"> בביתן השבת, מהפגנות רועשות ברחוב ועד רגעים שקטים בבית הספר.</w:t>
      </w:r>
    </w:p>
    <w:p w14:paraId="020BD95C" w14:textId="77777777" w:rsidR="00262BF6" w:rsidRPr="003E0257" w:rsidRDefault="00262BF6" w:rsidP="00C97E2F">
      <w:pPr>
        <w:spacing w:line="360" w:lineRule="auto"/>
        <w:contextualSpacing/>
        <w:jc w:val="both"/>
        <w:rPr>
          <w:rFonts w:ascii="David" w:hAnsi="David" w:cs="David"/>
          <w:rtl/>
        </w:rPr>
      </w:pPr>
      <w:r w:rsidRPr="003E0257">
        <w:rPr>
          <w:rFonts w:ascii="David" w:hAnsi="David" w:cs="David"/>
          <w:rtl/>
        </w:rPr>
        <w:t>שאר-ישוב התחילה לצלם בגיל 19, כשרוב בני גילה עדיין לא ידעו מה הם רוצים לעשות בחיים. היא כבר ידעה - היא רצתה לספר סיפורים דרך התמונות שלה. מהר מאוד גילו אותה עיתונים גדולים כמו "הארץ" ו"ישראל היום", שהבינו שיש לה משהו מיוחד - את היכולת לראות מעבר לפני השטח.</w:t>
      </w:r>
    </w:p>
    <w:p w14:paraId="1B9E4B9C" w14:textId="77777777" w:rsidR="00262BF6" w:rsidRPr="003E0257" w:rsidRDefault="00262BF6" w:rsidP="00C97E2F">
      <w:pPr>
        <w:spacing w:line="360" w:lineRule="auto"/>
        <w:contextualSpacing/>
        <w:jc w:val="both"/>
        <w:rPr>
          <w:rFonts w:ascii="David" w:hAnsi="David" w:cs="David"/>
          <w:rtl/>
        </w:rPr>
      </w:pPr>
      <w:r w:rsidRPr="003E0257">
        <w:rPr>
          <w:rFonts w:ascii="David" w:hAnsi="David" w:cs="David"/>
          <w:rtl/>
        </w:rPr>
        <w:t xml:space="preserve">התצלומים שלה מספרים על ישראל שקרועה בין עולמות: חרדים שמחזיקים </w:t>
      </w:r>
      <w:proofErr w:type="spellStart"/>
      <w:r w:rsidRPr="003E0257">
        <w:rPr>
          <w:rFonts w:ascii="David" w:hAnsi="David" w:cs="David"/>
          <w:rtl/>
        </w:rPr>
        <w:t>בסמארטפון</w:t>
      </w:r>
      <w:proofErr w:type="spellEnd"/>
      <w:r w:rsidRPr="003E0257">
        <w:rPr>
          <w:rFonts w:ascii="David" w:hAnsi="David" w:cs="David"/>
          <w:rtl/>
        </w:rPr>
        <w:t>, חילונים שמדליקים נרות שבת, ערבים ויהודים שחיים באותה עיר אבל בעולמות שונים. היא לא שופטת - היא פשוט מתעדת את המציאות המורכבת הזו בעין רגישה וסקרנית.</w:t>
      </w:r>
    </w:p>
    <w:p w14:paraId="22C75817" w14:textId="77777777" w:rsidR="00262BF6" w:rsidRPr="003E0257" w:rsidRDefault="00262BF6" w:rsidP="00C97E2F">
      <w:pPr>
        <w:spacing w:line="360" w:lineRule="auto"/>
        <w:contextualSpacing/>
        <w:jc w:val="both"/>
        <w:rPr>
          <w:rFonts w:ascii="David" w:hAnsi="David" w:cs="David"/>
          <w:rtl/>
        </w:rPr>
      </w:pPr>
      <w:r w:rsidRPr="003E0257">
        <w:rPr>
          <w:rFonts w:ascii="David" w:hAnsi="David" w:cs="David"/>
          <w:rtl/>
        </w:rPr>
        <w:t>מעבר לצילום, שאר-ישוב מנהלת גם את הפרויקט "</w:t>
      </w:r>
      <w:proofErr w:type="spellStart"/>
      <w:r w:rsidRPr="003E0257">
        <w:rPr>
          <w:rFonts w:ascii="David" w:hAnsi="David" w:cs="David"/>
          <w:rtl/>
        </w:rPr>
        <w:t>עוגלשבת</w:t>
      </w:r>
      <w:proofErr w:type="spellEnd"/>
      <w:r w:rsidRPr="003E0257">
        <w:rPr>
          <w:rFonts w:ascii="David" w:hAnsi="David" w:cs="David"/>
          <w:rtl/>
        </w:rPr>
        <w:t>" - יוזמה שמחברת בין אמנות לקולינריה, בין מסורת לחידוש. בשנת 2023 היא הוציאה את ספר האמנות "אסופה", שבו אספה חלק מהתמונות החזקות ביותר שלה - מעין יומן חזותי של ישראל בשנים האחרונות.</w:t>
      </w:r>
    </w:p>
    <w:p w14:paraId="18287347" w14:textId="18044BC8" w:rsidR="00BB77FE" w:rsidRPr="003E0257" w:rsidRDefault="00262BF6" w:rsidP="00C97E2F">
      <w:pPr>
        <w:spacing w:line="360" w:lineRule="auto"/>
        <w:contextualSpacing/>
        <w:jc w:val="both"/>
        <w:rPr>
          <w:rFonts w:ascii="David" w:hAnsi="David" w:cs="David"/>
          <w:rtl/>
        </w:rPr>
      </w:pPr>
      <w:r w:rsidRPr="003E0257">
        <w:rPr>
          <w:rFonts w:ascii="David" w:hAnsi="David" w:cs="David"/>
          <w:rtl/>
        </w:rPr>
        <w:t>בעבודתה, שאר-ישוב מוכיחה שצילום עיתונות לא חייב להיות קר או מנותק - הוא יכול להיות אינטימי, מחמם, ובעיקר אמיתי.</w:t>
      </w:r>
      <w:r w:rsidR="00BB77FE" w:rsidRPr="003E0257">
        <w:rPr>
          <w:rFonts w:ascii="David" w:hAnsi="David" w:cs="David"/>
          <w:rtl/>
        </w:rPr>
        <w:t xml:space="preserve"> </w:t>
      </w:r>
    </w:p>
    <w:p w14:paraId="32FAB50E" w14:textId="2E1C8BB5" w:rsidR="00262BF6" w:rsidRPr="003E0257" w:rsidRDefault="00654F74" w:rsidP="00C97E2F">
      <w:pPr>
        <w:spacing w:line="360" w:lineRule="auto"/>
        <w:contextualSpacing/>
        <w:jc w:val="both"/>
        <w:rPr>
          <w:rFonts w:ascii="David" w:hAnsi="David" w:cs="David"/>
          <w:rtl/>
        </w:rPr>
      </w:pPr>
      <w:r w:rsidRPr="003E0257">
        <w:rPr>
          <w:rFonts w:ascii="David" w:hAnsi="David" w:cs="David"/>
          <w:rtl/>
        </w:rPr>
        <w:t xml:space="preserve">גם יוליה פירוט וגם אבישג שאר-ישוב עושות שימוש במצלמה כדי לתעד את המציאות המורכבת והסוערת של </w:t>
      </w:r>
      <w:r w:rsidR="00600C6F" w:rsidRPr="003E0257">
        <w:rPr>
          <w:rFonts w:ascii="David" w:hAnsi="David" w:cs="David"/>
          <w:rtl/>
        </w:rPr>
        <w:t>תקופתן.</w:t>
      </w:r>
    </w:p>
    <w:p w14:paraId="1027E85F" w14:textId="77777777" w:rsidR="008A5ACF" w:rsidRDefault="008A5ACF" w:rsidP="00C97E2F">
      <w:pPr>
        <w:spacing w:line="360" w:lineRule="auto"/>
        <w:contextualSpacing/>
        <w:jc w:val="both"/>
        <w:rPr>
          <w:rFonts w:ascii="David" w:hAnsi="David" w:cs="David"/>
          <w:b/>
          <w:bCs/>
          <w:u w:val="single"/>
          <w:rtl/>
        </w:rPr>
      </w:pPr>
    </w:p>
    <w:p w14:paraId="15995545" w14:textId="002114CF" w:rsidR="008F5352" w:rsidRPr="003E0257" w:rsidRDefault="008F5352" w:rsidP="00C97E2F">
      <w:pPr>
        <w:spacing w:line="360" w:lineRule="auto"/>
        <w:contextualSpacing/>
        <w:jc w:val="both"/>
        <w:rPr>
          <w:rFonts w:ascii="David" w:hAnsi="David" w:cs="David"/>
          <w:b/>
          <w:bCs/>
          <w:u w:val="single"/>
          <w:rtl/>
        </w:rPr>
      </w:pPr>
      <w:r w:rsidRPr="003E0257">
        <w:rPr>
          <w:rFonts w:ascii="David" w:hAnsi="David" w:cs="David"/>
          <w:b/>
          <w:bCs/>
          <w:u w:val="single"/>
          <w:rtl/>
        </w:rPr>
        <w:t xml:space="preserve">לוטה יעקובי </w:t>
      </w:r>
      <w:r w:rsidR="0002294A" w:rsidRPr="003E0257">
        <w:rPr>
          <w:rFonts w:ascii="David" w:hAnsi="David" w:cs="David"/>
          <w:b/>
          <w:bCs/>
          <w:u w:val="single"/>
          <w:rtl/>
        </w:rPr>
        <w:t>ודבורה</w:t>
      </w:r>
      <w:r w:rsidRPr="003E0257">
        <w:rPr>
          <w:rFonts w:ascii="David" w:hAnsi="David" w:cs="David"/>
          <w:b/>
          <w:bCs/>
          <w:u w:val="single"/>
          <w:rtl/>
        </w:rPr>
        <w:t xml:space="preserve"> </w:t>
      </w:r>
      <w:proofErr w:type="spellStart"/>
      <w:r w:rsidRPr="003E0257">
        <w:rPr>
          <w:rFonts w:ascii="David" w:hAnsi="David" w:cs="David"/>
          <w:b/>
          <w:bCs/>
          <w:u w:val="single"/>
          <w:rtl/>
        </w:rPr>
        <w:t>פייגולד</w:t>
      </w:r>
      <w:proofErr w:type="spellEnd"/>
    </w:p>
    <w:p w14:paraId="1D988847" w14:textId="77777777" w:rsidR="008F5352" w:rsidRPr="003E0257" w:rsidRDefault="008F5352" w:rsidP="00C97E2F">
      <w:pPr>
        <w:spacing w:line="360" w:lineRule="auto"/>
        <w:contextualSpacing/>
        <w:jc w:val="both"/>
        <w:rPr>
          <w:rFonts w:ascii="David" w:hAnsi="David" w:cs="David"/>
          <w:rtl/>
        </w:rPr>
      </w:pPr>
    </w:p>
    <w:p w14:paraId="3EE9704E" w14:textId="450AC413" w:rsidR="008F5352" w:rsidRPr="003E0257" w:rsidRDefault="008F5352" w:rsidP="00C97E2F">
      <w:pPr>
        <w:spacing w:line="360" w:lineRule="auto"/>
        <w:contextualSpacing/>
        <w:jc w:val="both"/>
        <w:rPr>
          <w:rFonts w:ascii="David" w:hAnsi="David" w:cs="David"/>
          <w:rtl/>
        </w:rPr>
      </w:pPr>
      <w:r w:rsidRPr="003E0257">
        <w:rPr>
          <w:rFonts w:ascii="David" w:hAnsi="David" w:cs="David"/>
          <w:b/>
          <w:bCs/>
          <w:rtl/>
        </w:rPr>
        <w:t>לוטה יעקובי (1896–1990)</w:t>
      </w:r>
      <w:r w:rsidRPr="003E0257">
        <w:rPr>
          <w:rFonts w:ascii="David" w:hAnsi="David" w:cs="David"/>
          <w:rtl/>
        </w:rPr>
        <w:t xml:space="preserve"> הייתה צלמת שידעה לראות נשמות. במשך כמעט מאה שנות חיים, היא צילמה את הפנים החשובות ביותר של המאה העשרים - אמנים גדולים, סופרים מהפכניים, פוליטיקאים שעיצבו את ההיסטוריה. אבל יעקובי לא הסתפקה בתצלומי תדמית מלוטשים; היא חיפשה את הרגע שבו הנשמה מציצה מבעד לעיניים.</w:t>
      </w:r>
    </w:p>
    <w:p w14:paraId="1C86475D" w14:textId="77777777" w:rsidR="008F5352" w:rsidRPr="003E0257" w:rsidRDefault="008F5352" w:rsidP="00C97E2F">
      <w:pPr>
        <w:spacing w:line="360" w:lineRule="auto"/>
        <w:contextualSpacing/>
        <w:jc w:val="both"/>
        <w:rPr>
          <w:rFonts w:ascii="David" w:hAnsi="David" w:cs="David"/>
          <w:rtl/>
        </w:rPr>
      </w:pPr>
      <w:r w:rsidRPr="003E0257">
        <w:rPr>
          <w:rFonts w:ascii="David" w:hAnsi="David" w:cs="David"/>
          <w:rtl/>
        </w:rPr>
        <w:t>התצלומים שלה לא היו סטטיים - הם רקדו על הנייר. כשהיא צילמה מישהו, היא לא רק תיעדה איך הוא נראה, אלא הצליחה איכשהו לתפוס את מהותו הפנימית. אנשים שראו את התצלומים שלה אמרו שהם מרגישים שהם באמת מכירים את האדם בתמונה - לא רק את פניו, אלא את האופי שלו.</w:t>
      </w:r>
    </w:p>
    <w:p w14:paraId="666C8B42" w14:textId="77777777" w:rsidR="008F5352" w:rsidRPr="003E0257" w:rsidRDefault="008F5352" w:rsidP="00C97E2F">
      <w:pPr>
        <w:spacing w:line="360" w:lineRule="auto"/>
        <w:contextualSpacing/>
        <w:jc w:val="both"/>
        <w:rPr>
          <w:rFonts w:ascii="David" w:hAnsi="David" w:cs="David"/>
          <w:rtl/>
        </w:rPr>
      </w:pPr>
      <w:r w:rsidRPr="003E0257">
        <w:rPr>
          <w:rFonts w:ascii="David" w:hAnsi="David" w:cs="David"/>
          <w:rtl/>
        </w:rPr>
        <w:t>החיים שלה עצמם היו דרמה מרגשת. כשהנאצים עלו לשלטון בגרמניה, יעקובי הבינה שהזמן אוזל. היא ארזה את המצלמה שלה וברחה לניו יורק, כמו אלפי אמנים אחרים שמצאו במנהטן מקלט חדש. ובמקום להתמוטט או להתייאש, היא פתחה סטודיו והמשיכה לעבוד - הפכה לאחת הצלמות הנודעות ביותר באמריקה.</w:t>
      </w:r>
    </w:p>
    <w:p w14:paraId="121551AD" w14:textId="6D273FF6" w:rsidR="008F5352" w:rsidRPr="003E0257" w:rsidRDefault="008F5352" w:rsidP="00C97E2F">
      <w:pPr>
        <w:spacing w:line="360" w:lineRule="auto"/>
        <w:contextualSpacing/>
        <w:jc w:val="both"/>
        <w:rPr>
          <w:rFonts w:ascii="David" w:hAnsi="David" w:cs="David"/>
          <w:rtl/>
        </w:rPr>
      </w:pPr>
      <w:r w:rsidRPr="003E0257">
        <w:rPr>
          <w:rFonts w:ascii="David" w:hAnsi="David" w:cs="David"/>
          <w:rtl/>
        </w:rPr>
        <w:t>בגיל 94, כשנפטרה, יעקובי השאירה מאחוריה יותר מתצלומים - היא השאירה עדות חזותית לכל דור של יוצרים ומנהיגים. בעבודתה הוכיחה שצילום זה לא רק טכנולוגיה, אלא אמנות שיכולה לחשוף את הדברים העמוקים ביותר באדם.</w:t>
      </w:r>
    </w:p>
    <w:p w14:paraId="3D2D4EA4" w14:textId="77777777" w:rsidR="008F5352" w:rsidRPr="003E0257" w:rsidRDefault="008F5352" w:rsidP="00C97E2F">
      <w:pPr>
        <w:spacing w:line="360" w:lineRule="auto"/>
        <w:contextualSpacing/>
        <w:jc w:val="both"/>
        <w:rPr>
          <w:rFonts w:ascii="David" w:hAnsi="David" w:cs="David"/>
          <w:rtl/>
        </w:rPr>
      </w:pPr>
    </w:p>
    <w:p w14:paraId="24719C4F" w14:textId="74EE6F66" w:rsidR="00334F22" w:rsidRPr="003E0257" w:rsidRDefault="00334F22" w:rsidP="00C97E2F">
      <w:pPr>
        <w:spacing w:line="360" w:lineRule="auto"/>
        <w:contextualSpacing/>
        <w:jc w:val="both"/>
        <w:rPr>
          <w:rFonts w:ascii="David" w:hAnsi="David" w:cs="David"/>
          <w:rtl/>
        </w:rPr>
      </w:pPr>
      <w:r w:rsidRPr="003E0257">
        <w:rPr>
          <w:rFonts w:ascii="David" w:hAnsi="David" w:cs="David"/>
          <w:b/>
          <w:bCs/>
          <w:rtl/>
        </w:rPr>
        <w:lastRenderedPageBreak/>
        <w:t>דבורה פיינגולד (נ. 1951)</w:t>
      </w:r>
      <w:r w:rsidRPr="003E0257">
        <w:rPr>
          <w:rFonts w:ascii="David" w:hAnsi="David" w:cs="David"/>
          <w:rtl/>
        </w:rPr>
        <w:t xml:space="preserve"> היא צלמת שמצליחה לגרום לכוכבים הכי גדולים בעולם להיראות אנושיים. במשך עשרות שנים, היא הייתה האישה מאחורי המצלמה שתיעדה את הרגעים הכי אמיתיים של </w:t>
      </w:r>
      <w:proofErr w:type="spellStart"/>
      <w:r w:rsidRPr="003E0257">
        <w:rPr>
          <w:rFonts w:ascii="David" w:hAnsi="David" w:cs="David"/>
          <w:rtl/>
        </w:rPr>
        <w:t>האמנים</w:t>
      </w:r>
      <w:proofErr w:type="spellEnd"/>
      <w:r w:rsidRPr="003E0257">
        <w:rPr>
          <w:rFonts w:ascii="David" w:hAnsi="David" w:cs="David"/>
          <w:rtl/>
        </w:rPr>
        <w:t xml:space="preserve"> הכי מפורסמים.</w:t>
      </w:r>
    </w:p>
    <w:p w14:paraId="35865965" w14:textId="77777777" w:rsidR="00334F22" w:rsidRPr="003E0257" w:rsidRDefault="00334F22" w:rsidP="00C97E2F">
      <w:pPr>
        <w:spacing w:line="360" w:lineRule="auto"/>
        <w:contextualSpacing/>
        <w:jc w:val="both"/>
        <w:rPr>
          <w:rFonts w:ascii="David" w:hAnsi="David" w:cs="David"/>
          <w:rtl/>
        </w:rPr>
      </w:pPr>
      <w:r w:rsidRPr="003E0257">
        <w:rPr>
          <w:rFonts w:ascii="David" w:hAnsi="David" w:cs="David"/>
          <w:rtl/>
        </w:rPr>
        <w:t>בסוף שנות השבעים, כשהיא הייתה עדיין צלמת צעירה, פיינגולד כבר הבינה שהיא רוצה לעבוד עם מוזיקאים. לא סתם לצלם אותם על הבמה או בפוזות מתוכננות, אלא לתפוס אותם ברגעים שבהם הם נינוחים, פגיעים, אמיתיים. היא צילמה את אגדות הג'אז צ'ט בייקר ומיילס דייוויס בדרך שהראתה לא רק את גדולתם, אלא גם את האדם שמתחת לגדולה.</w:t>
      </w:r>
    </w:p>
    <w:p w14:paraId="7E203CBC" w14:textId="77777777" w:rsidR="00334F22" w:rsidRPr="003E0257" w:rsidRDefault="00334F22" w:rsidP="00C97E2F">
      <w:pPr>
        <w:spacing w:line="360" w:lineRule="auto"/>
        <w:contextualSpacing/>
        <w:jc w:val="both"/>
        <w:rPr>
          <w:rFonts w:ascii="David" w:hAnsi="David" w:cs="David"/>
          <w:rtl/>
        </w:rPr>
      </w:pPr>
      <w:r w:rsidRPr="003E0257">
        <w:rPr>
          <w:rFonts w:ascii="David" w:hAnsi="David" w:cs="David"/>
          <w:rtl/>
        </w:rPr>
        <w:t>כשהמגזין המוזיקלי "</w:t>
      </w:r>
      <w:r w:rsidRPr="003E0257">
        <w:rPr>
          <w:rFonts w:ascii="David" w:hAnsi="David" w:cs="David"/>
        </w:rPr>
        <w:t>Musician</w:t>
      </w:r>
      <w:r w:rsidRPr="003E0257">
        <w:rPr>
          <w:rFonts w:ascii="David" w:hAnsi="David" w:cs="David"/>
          <w:rtl/>
        </w:rPr>
        <w:t>" הקים מערכת בניו יורק, הם ידעו למי לפנות. פיינגולד הפכה לצלמת הראשונה שלהם, ובתפקיד הזה היא יצרה כמה מהתצלומים הכי אייקוניים של שנות השמונים. מדונה לפני שהפכה למדונה, פרינס ברגעים שקטים מהאולפן - היא הייתה שם כשהם עדיין בנו את עצמם.</w:t>
      </w:r>
    </w:p>
    <w:p w14:paraId="35C6F3EE" w14:textId="77777777" w:rsidR="00334F22" w:rsidRPr="003E0257" w:rsidRDefault="00334F22" w:rsidP="00C97E2F">
      <w:pPr>
        <w:spacing w:line="360" w:lineRule="auto"/>
        <w:contextualSpacing/>
        <w:jc w:val="both"/>
        <w:rPr>
          <w:rFonts w:ascii="David" w:hAnsi="David" w:cs="David"/>
          <w:rtl/>
        </w:rPr>
      </w:pPr>
      <w:r w:rsidRPr="003E0257">
        <w:rPr>
          <w:rFonts w:ascii="David" w:hAnsi="David" w:cs="David"/>
          <w:rtl/>
        </w:rPr>
        <w:t>המוניטין שלה הגיע גם לעולם הספרות והפוליטיקה. מעל מאה סופרים בחרו בה כדי לצלם את התמונות שיעטפו את ספריהם, כולל ברק אובמה לספרו "</w:t>
      </w:r>
      <w:r w:rsidRPr="003E0257">
        <w:rPr>
          <w:rFonts w:ascii="David" w:hAnsi="David" w:cs="David"/>
        </w:rPr>
        <w:t>The Audacity of Hope</w:t>
      </w:r>
      <w:r w:rsidRPr="003E0257">
        <w:rPr>
          <w:rFonts w:ascii="David" w:hAnsi="David" w:cs="David"/>
          <w:rtl/>
        </w:rPr>
        <w:t>". התצלומים שלה הופיעו ברולינג סטון, בניו יורק טיימס ובטיים - בעיקר בזכות היכולת הנדירה שלה לגרום לאנשים להתרגש מול המצלמה ולא להתכווץ.</w:t>
      </w:r>
    </w:p>
    <w:p w14:paraId="2575EF31" w14:textId="04FD6A3B" w:rsidR="0002294A" w:rsidRPr="003E0257" w:rsidRDefault="00334F22" w:rsidP="00C97E2F">
      <w:pPr>
        <w:spacing w:line="360" w:lineRule="auto"/>
        <w:contextualSpacing/>
        <w:jc w:val="both"/>
        <w:rPr>
          <w:rFonts w:ascii="David" w:hAnsi="David" w:cs="David"/>
          <w:rtl/>
        </w:rPr>
      </w:pPr>
      <w:r w:rsidRPr="003E0257">
        <w:rPr>
          <w:rFonts w:ascii="David" w:hAnsi="David" w:cs="David"/>
          <w:rtl/>
        </w:rPr>
        <w:t>פיינגולד מוכיחה שצילום דיוקנאות זה לא רק מקצוע טכני - זה אמנות של יצירת קשר אנושי, של גרימה לאנשים להרגיש בטוחים מספיק כדי להראות את עצמם האמיתיים.</w:t>
      </w:r>
    </w:p>
    <w:p w14:paraId="37943563" w14:textId="5D515FE8" w:rsidR="0002294A" w:rsidRPr="003E0257" w:rsidRDefault="0002294A" w:rsidP="00C97E2F">
      <w:pPr>
        <w:spacing w:line="360" w:lineRule="auto"/>
        <w:contextualSpacing/>
        <w:jc w:val="both"/>
        <w:rPr>
          <w:rFonts w:ascii="David" w:hAnsi="David" w:cs="David"/>
          <w:rtl/>
        </w:rPr>
      </w:pPr>
      <w:r w:rsidRPr="003E0257">
        <w:rPr>
          <w:rFonts w:ascii="David" w:hAnsi="David" w:cs="David"/>
          <w:rtl/>
        </w:rPr>
        <w:t>שתי הצלמות חולקות את האמנות הנדירה של לגרום לאישיויות חזקות ומפורסמות להרגיש בנוח מספיק כדי לחשוף את האדם האמיתי שמתחת לפני הציבור.</w:t>
      </w:r>
    </w:p>
    <w:p w14:paraId="6B03FFC0" w14:textId="77777777" w:rsidR="00D6283C" w:rsidRPr="003E0257" w:rsidRDefault="00D6283C" w:rsidP="00C97E2F">
      <w:pPr>
        <w:spacing w:line="360" w:lineRule="auto"/>
        <w:contextualSpacing/>
        <w:jc w:val="both"/>
        <w:rPr>
          <w:rFonts w:ascii="David" w:hAnsi="David" w:cs="David"/>
          <w:rtl/>
        </w:rPr>
      </w:pPr>
    </w:p>
    <w:p w14:paraId="38BB200C" w14:textId="77777777" w:rsidR="00D6283C" w:rsidRPr="003E0257" w:rsidRDefault="00D6283C" w:rsidP="00C97E2F">
      <w:pPr>
        <w:spacing w:line="360" w:lineRule="auto"/>
        <w:contextualSpacing/>
        <w:jc w:val="both"/>
        <w:rPr>
          <w:rFonts w:ascii="David" w:hAnsi="David" w:cs="David"/>
          <w:b/>
          <w:bCs/>
          <w:u w:val="single"/>
          <w:rtl/>
        </w:rPr>
      </w:pPr>
      <w:r w:rsidRPr="003E0257">
        <w:rPr>
          <w:rFonts w:ascii="David" w:hAnsi="David" w:cs="David"/>
          <w:b/>
          <w:bCs/>
          <w:u w:val="single"/>
          <w:rtl/>
        </w:rPr>
        <w:t>איווה ומיכל חלבין</w:t>
      </w:r>
    </w:p>
    <w:p w14:paraId="2AA5C616" w14:textId="77777777" w:rsidR="00D6283C" w:rsidRPr="003E0257" w:rsidRDefault="00D6283C" w:rsidP="00C97E2F">
      <w:pPr>
        <w:spacing w:line="360" w:lineRule="auto"/>
        <w:contextualSpacing/>
        <w:jc w:val="both"/>
        <w:rPr>
          <w:rFonts w:ascii="David" w:hAnsi="David" w:cs="David"/>
          <w:rtl/>
        </w:rPr>
      </w:pPr>
    </w:p>
    <w:p w14:paraId="19763E4F" w14:textId="7DC93290" w:rsidR="00281594" w:rsidRPr="003E0257" w:rsidRDefault="00281594" w:rsidP="00C97E2F">
      <w:pPr>
        <w:spacing w:line="360" w:lineRule="auto"/>
        <w:contextualSpacing/>
        <w:jc w:val="both"/>
        <w:rPr>
          <w:rFonts w:ascii="David" w:hAnsi="David" w:cs="David"/>
          <w:rtl/>
        </w:rPr>
      </w:pPr>
      <w:r w:rsidRPr="003E0257">
        <w:rPr>
          <w:rFonts w:ascii="David" w:hAnsi="David" w:cs="David"/>
          <w:b/>
          <w:bCs/>
          <w:rtl/>
        </w:rPr>
        <w:t xml:space="preserve">איווה (אלזה </w:t>
      </w:r>
      <w:proofErr w:type="spellStart"/>
      <w:r w:rsidRPr="003E0257">
        <w:rPr>
          <w:rFonts w:ascii="David" w:hAnsi="David" w:cs="David"/>
          <w:b/>
          <w:bCs/>
          <w:rtl/>
        </w:rPr>
        <w:t>ארנסטינה</w:t>
      </w:r>
      <w:proofErr w:type="spellEnd"/>
      <w:r w:rsidRPr="003E0257">
        <w:rPr>
          <w:rFonts w:ascii="David" w:hAnsi="David" w:cs="David"/>
          <w:b/>
          <w:bCs/>
          <w:rtl/>
        </w:rPr>
        <w:t xml:space="preserve"> </w:t>
      </w:r>
      <w:proofErr w:type="spellStart"/>
      <w:r w:rsidRPr="003E0257">
        <w:rPr>
          <w:rFonts w:ascii="David" w:hAnsi="David" w:cs="David"/>
          <w:b/>
          <w:bCs/>
          <w:rtl/>
        </w:rPr>
        <w:t>נוילנדר</w:t>
      </w:r>
      <w:proofErr w:type="spellEnd"/>
      <w:r w:rsidRPr="003E0257">
        <w:rPr>
          <w:rFonts w:ascii="David" w:hAnsi="David" w:cs="David"/>
          <w:b/>
          <w:bCs/>
          <w:rtl/>
        </w:rPr>
        <w:t>-סימון, 1900–1944)</w:t>
      </w:r>
      <w:r w:rsidRPr="003E0257">
        <w:rPr>
          <w:rFonts w:ascii="David" w:hAnsi="David" w:cs="David"/>
          <w:rtl/>
        </w:rPr>
        <w:t xml:space="preserve"> הייתה צלמת </w:t>
      </w:r>
      <w:r w:rsidR="00D6283C" w:rsidRPr="003E0257">
        <w:rPr>
          <w:rFonts w:ascii="David" w:hAnsi="David" w:cs="David"/>
          <w:rtl/>
        </w:rPr>
        <w:t>אשר חיה</w:t>
      </w:r>
      <w:r w:rsidR="009F459D" w:rsidRPr="003E0257">
        <w:rPr>
          <w:rFonts w:ascii="David" w:hAnsi="David" w:cs="David"/>
          <w:rtl/>
        </w:rPr>
        <w:t xml:space="preserve"> חיים קצרים ו</w:t>
      </w:r>
      <w:r w:rsidR="001D3064" w:rsidRPr="003E0257">
        <w:rPr>
          <w:rFonts w:ascii="David" w:hAnsi="David" w:cs="David"/>
          <w:rtl/>
        </w:rPr>
        <w:t>איבדה אותם מוקדם מדי.</w:t>
      </w:r>
    </w:p>
    <w:p w14:paraId="68412753" w14:textId="21F0920B" w:rsidR="00281594" w:rsidRPr="003E0257" w:rsidRDefault="00281594" w:rsidP="00C97E2F">
      <w:pPr>
        <w:spacing w:line="360" w:lineRule="auto"/>
        <w:contextualSpacing/>
        <w:jc w:val="both"/>
        <w:rPr>
          <w:rFonts w:ascii="David" w:hAnsi="David" w:cs="David"/>
          <w:rtl/>
        </w:rPr>
      </w:pPr>
      <w:r w:rsidRPr="003E0257">
        <w:rPr>
          <w:rFonts w:ascii="David" w:hAnsi="David" w:cs="David"/>
          <w:rtl/>
        </w:rPr>
        <w:t xml:space="preserve">בברלין של שנות העשרים, כשהעיר הייתה הבירה </w:t>
      </w:r>
      <w:r w:rsidR="001D3064" w:rsidRPr="003E0257">
        <w:rPr>
          <w:rFonts w:ascii="David" w:hAnsi="David" w:cs="David"/>
          <w:rtl/>
        </w:rPr>
        <w:t xml:space="preserve">התוססת ביותר </w:t>
      </w:r>
      <w:r w:rsidRPr="003E0257">
        <w:rPr>
          <w:rFonts w:ascii="David" w:hAnsi="David" w:cs="David"/>
          <w:rtl/>
        </w:rPr>
        <w:t xml:space="preserve">באירופה, </w:t>
      </w:r>
      <w:r w:rsidR="001D3064" w:rsidRPr="003E0257">
        <w:rPr>
          <w:rFonts w:ascii="David" w:hAnsi="David" w:cs="David"/>
          <w:rtl/>
        </w:rPr>
        <w:t xml:space="preserve">פתחה </w:t>
      </w:r>
      <w:r w:rsidRPr="003E0257">
        <w:rPr>
          <w:rFonts w:ascii="David" w:hAnsi="David" w:cs="David"/>
          <w:rtl/>
        </w:rPr>
        <w:t xml:space="preserve">איווה סטודיו צילום שהפך במהרה למקום </w:t>
      </w:r>
      <w:r w:rsidR="003F19D7" w:rsidRPr="003E0257">
        <w:rPr>
          <w:rFonts w:ascii="David" w:hAnsi="David" w:cs="David"/>
          <w:rtl/>
        </w:rPr>
        <w:t xml:space="preserve">הנחשב ביותר </w:t>
      </w:r>
      <w:r w:rsidRPr="003E0257">
        <w:rPr>
          <w:rFonts w:ascii="David" w:hAnsi="David" w:cs="David"/>
          <w:rtl/>
        </w:rPr>
        <w:t xml:space="preserve">לצילומי אופנה ודיוקנאות. הייתה לה עין מדהימה לצילום, וגם כישרון לגלות כישרונות - בסטודיו שלה עבד צלם צעיר בשם הלמוט </w:t>
      </w:r>
      <w:proofErr w:type="spellStart"/>
      <w:r w:rsidRPr="003E0257">
        <w:rPr>
          <w:rFonts w:ascii="David" w:hAnsi="David" w:cs="David"/>
          <w:rtl/>
        </w:rPr>
        <w:t>נוישטטר</w:t>
      </w:r>
      <w:proofErr w:type="spellEnd"/>
      <w:r w:rsidRPr="003E0257">
        <w:rPr>
          <w:rFonts w:ascii="David" w:hAnsi="David" w:cs="David"/>
          <w:rtl/>
        </w:rPr>
        <w:t>, שמאוחר יותר השתמש בשם הלמוט ניוטון והפך לאחד הצלמים המפורסמים בעולם.</w:t>
      </w:r>
    </w:p>
    <w:p w14:paraId="268E980F" w14:textId="77777777" w:rsidR="00281594" w:rsidRPr="003E0257" w:rsidRDefault="00281594" w:rsidP="00C97E2F">
      <w:pPr>
        <w:spacing w:line="360" w:lineRule="auto"/>
        <w:contextualSpacing/>
        <w:jc w:val="both"/>
        <w:rPr>
          <w:rFonts w:ascii="David" w:hAnsi="David" w:cs="David"/>
          <w:rtl/>
        </w:rPr>
      </w:pPr>
      <w:r w:rsidRPr="003E0257">
        <w:rPr>
          <w:rFonts w:ascii="David" w:hAnsi="David" w:cs="David"/>
          <w:rtl/>
        </w:rPr>
        <w:t>איווה לא הסתפקה בצילומים מסורתיים. היא שיחקה עם טכנולוגיות חדשות כמו פוטומונטאז' - קיצוץ והדבקה של תמונות ליצירת תמונות משולבות מופלאות. העבודות שלה פורסמו במגזינים המובילים של התקופה, "</w:t>
      </w:r>
      <w:r w:rsidRPr="003E0257">
        <w:rPr>
          <w:rFonts w:ascii="David" w:hAnsi="David" w:cs="David"/>
        </w:rPr>
        <w:t>Die Dame</w:t>
      </w:r>
      <w:r w:rsidRPr="003E0257">
        <w:rPr>
          <w:rFonts w:ascii="David" w:hAnsi="David" w:cs="David"/>
          <w:rtl/>
        </w:rPr>
        <w:t>" ו"</w:t>
      </w:r>
      <w:proofErr w:type="spellStart"/>
      <w:r w:rsidRPr="003E0257">
        <w:rPr>
          <w:rFonts w:ascii="David" w:hAnsi="David" w:cs="David"/>
        </w:rPr>
        <w:t>Uhu</w:t>
      </w:r>
      <w:proofErr w:type="spellEnd"/>
      <w:r w:rsidRPr="003E0257">
        <w:rPr>
          <w:rFonts w:ascii="David" w:hAnsi="David" w:cs="David"/>
          <w:rtl/>
        </w:rPr>
        <w:t>", והיא נחשבה לאחת הצלמות הנחשקות בגרמניה.</w:t>
      </w:r>
    </w:p>
    <w:p w14:paraId="476C496C" w14:textId="7DB4F897" w:rsidR="00281594" w:rsidRPr="003E0257" w:rsidRDefault="00281594" w:rsidP="00C97E2F">
      <w:pPr>
        <w:spacing w:line="360" w:lineRule="auto"/>
        <w:contextualSpacing/>
        <w:jc w:val="both"/>
        <w:rPr>
          <w:rFonts w:ascii="David" w:hAnsi="David" w:cs="David"/>
          <w:rtl/>
        </w:rPr>
      </w:pPr>
      <w:r w:rsidRPr="003E0257">
        <w:rPr>
          <w:rFonts w:ascii="David" w:hAnsi="David" w:cs="David"/>
          <w:rtl/>
        </w:rPr>
        <w:t xml:space="preserve">אבל ב-1938, </w:t>
      </w:r>
      <w:r w:rsidR="003F19D7" w:rsidRPr="003E0257">
        <w:rPr>
          <w:rFonts w:ascii="David" w:hAnsi="David" w:cs="David"/>
          <w:rtl/>
        </w:rPr>
        <w:t>כשחייה</w:t>
      </w:r>
      <w:r w:rsidRPr="003E0257">
        <w:rPr>
          <w:rFonts w:ascii="David" w:hAnsi="David" w:cs="David"/>
          <w:rtl/>
        </w:rPr>
        <w:t xml:space="preserve"> הקסומים של ברלין נגמרו, </w:t>
      </w:r>
      <w:r w:rsidR="003F19D7" w:rsidRPr="003E0257">
        <w:rPr>
          <w:rFonts w:ascii="David" w:hAnsi="David" w:cs="David"/>
          <w:rtl/>
        </w:rPr>
        <w:t xml:space="preserve">גילתה </w:t>
      </w:r>
      <w:r w:rsidRPr="003E0257">
        <w:rPr>
          <w:rFonts w:ascii="David" w:hAnsi="David" w:cs="David"/>
          <w:rtl/>
        </w:rPr>
        <w:t xml:space="preserve">איווה שיהדותה </w:t>
      </w:r>
      <w:r w:rsidR="003F19D7" w:rsidRPr="003E0257">
        <w:rPr>
          <w:rFonts w:ascii="David" w:hAnsi="David" w:cs="David"/>
          <w:rtl/>
        </w:rPr>
        <w:t>באה במחיר</w:t>
      </w:r>
      <w:r w:rsidR="00D6283C" w:rsidRPr="003E0257">
        <w:rPr>
          <w:rFonts w:ascii="David" w:hAnsi="David" w:cs="David"/>
          <w:rtl/>
        </w:rPr>
        <w:t xml:space="preserve"> כבד יותר מכל מה שבנתה</w:t>
      </w:r>
      <w:r w:rsidRPr="003E0257">
        <w:rPr>
          <w:rFonts w:ascii="David" w:hAnsi="David" w:cs="David"/>
          <w:rtl/>
        </w:rPr>
        <w:t>. הנאצים סגרו את הסטודיו שלה, ובשנת 1942 הגסטאפו בא לקחת גם אותה. היא מתה במחנה הריכוז מיידנק, בגיל 44 - כשהייתה עדיין באמצע דרכה האמנותית.</w:t>
      </w:r>
    </w:p>
    <w:p w14:paraId="5130E480" w14:textId="634612B1" w:rsidR="00AF7066" w:rsidRPr="003E0257" w:rsidRDefault="00D6283C" w:rsidP="00C97E2F">
      <w:pPr>
        <w:spacing w:line="360" w:lineRule="auto"/>
        <w:contextualSpacing/>
        <w:jc w:val="both"/>
        <w:rPr>
          <w:rFonts w:ascii="David" w:hAnsi="David" w:cs="David"/>
          <w:rtl/>
        </w:rPr>
      </w:pPr>
      <w:r w:rsidRPr="003E0257">
        <w:rPr>
          <w:rFonts w:ascii="David" w:hAnsi="David" w:cs="David"/>
          <w:rtl/>
        </w:rPr>
        <w:t>סיפורה</w:t>
      </w:r>
      <w:r w:rsidR="00281594" w:rsidRPr="003E0257">
        <w:rPr>
          <w:rFonts w:ascii="David" w:hAnsi="David" w:cs="David"/>
          <w:rtl/>
        </w:rPr>
        <w:t xml:space="preserve"> של איווה הוא תזכורת כואבת לכמה חיים אמנותיים מבריקים נכחדו בשואה, ולכמה יצירתיות ויופי נמחקו מהעולם יחד עם האנשים שיצרו אותם.</w:t>
      </w:r>
    </w:p>
    <w:p w14:paraId="65849320" w14:textId="77777777" w:rsidR="00D6283C" w:rsidRPr="003E0257" w:rsidRDefault="00D6283C" w:rsidP="00C97E2F">
      <w:pPr>
        <w:spacing w:line="360" w:lineRule="auto"/>
        <w:contextualSpacing/>
        <w:jc w:val="both"/>
        <w:rPr>
          <w:rFonts w:ascii="David" w:hAnsi="David" w:cs="David"/>
          <w:rtl/>
        </w:rPr>
      </w:pPr>
    </w:p>
    <w:p w14:paraId="24ADB320" w14:textId="7806EDC1" w:rsidR="00283140" w:rsidRPr="003E0257" w:rsidRDefault="00D6283C" w:rsidP="00C97E2F">
      <w:pPr>
        <w:spacing w:line="360" w:lineRule="auto"/>
        <w:contextualSpacing/>
        <w:jc w:val="both"/>
        <w:rPr>
          <w:rFonts w:ascii="David" w:hAnsi="David" w:cs="David"/>
          <w:rtl/>
        </w:rPr>
      </w:pPr>
      <w:r w:rsidRPr="003E0257">
        <w:rPr>
          <w:rFonts w:ascii="David" w:hAnsi="David" w:cs="David"/>
          <w:b/>
          <w:bCs/>
          <w:rtl/>
        </w:rPr>
        <w:t>מיכל</w:t>
      </w:r>
      <w:r w:rsidR="00283140" w:rsidRPr="003E0257">
        <w:rPr>
          <w:rFonts w:ascii="David" w:hAnsi="David" w:cs="David"/>
          <w:b/>
          <w:bCs/>
          <w:rtl/>
        </w:rPr>
        <w:t xml:space="preserve"> חלבין (נ. 1974)</w:t>
      </w:r>
      <w:r w:rsidR="00283140" w:rsidRPr="003E0257">
        <w:rPr>
          <w:rFonts w:ascii="David" w:hAnsi="David" w:cs="David"/>
          <w:rtl/>
        </w:rPr>
        <w:t xml:space="preserve"> היא צלמת ישראלית שמחפשת יופי במקומות שבהם אחרים לא טורחים להסתכל. במקום לצלם </w:t>
      </w:r>
      <w:proofErr w:type="spellStart"/>
      <w:r w:rsidR="00283140" w:rsidRPr="003E0257">
        <w:rPr>
          <w:rFonts w:ascii="David" w:hAnsi="David" w:cs="David"/>
          <w:rtl/>
        </w:rPr>
        <w:t>סלבריטים</w:t>
      </w:r>
      <w:proofErr w:type="spellEnd"/>
      <w:r w:rsidR="00283140" w:rsidRPr="003E0257">
        <w:rPr>
          <w:rFonts w:ascii="David" w:hAnsi="David" w:cs="David"/>
          <w:rtl/>
        </w:rPr>
        <w:t xml:space="preserve"> או נופים אקזוטיים, חלבין מפנה את המצלמה שלה לעבר אנשים שחיים על הקצה - אקרובטים, ספורטאים, להקות נוודות שמטיילות מעיר לעיר עם החלומות שלהם ארוזים בתיק גב.</w:t>
      </w:r>
    </w:p>
    <w:p w14:paraId="36BD9B75" w14:textId="75D16831" w:rsidR="00283140" w:rsidRPr="003E0257" w:rsidRDefault="00283140" w:rsidP="00C97E2F">
      <w:pPr>
        <w:spacing w:line="360" w:lineRule="auto"/>
        <w:contextualSpacing/>
        <w:jc w:val="both"/>
        <w:rPr>
          <w:rFonts w:ascii="David" w:hAnsi="David" w:cs="David"/>
          <w:rtl/>
        </w:rPr>
      </w:pPr>
      <w:r w:rsidRPr="003E0257">
        <w:rPr>
          <w:rFonts w:ascii="David" w:hAnsi="David" w:cs="David"/>
          <w:rtl/>
        </w:rPr>
        <w:t>המונוגרפיה שלה "</w:t>
      </w:r>
      <w:r w:rsidRPr="003E0257">
        <w:rPr>
          <w:rFonts w:ascii="David" w:hAnsi="David" w:cs="David"/>
        </w:rPr>
        <w:t>Strangely Familiar: Acrobats, Athletes and Other Traveling Troupes</w:t>
      </w:r>
      <w:r w:rsidRPr="003E0257">
        <w:rPr>
          <w:rFonts w:ascii="David" w:hAnsi="David" w:cs="David"/>
          <w:rtl/>
        </w:rPr>
        <w:t xml:space="preserve">" (2008) הייתה מהפך בעולם צילום הדיוקנאות. במקום לצלם אנשים בסטודיו מבוקר, היא יצאה איתם לדרכים, חיה איתם בקרוואנים, ישנה באולמי ספורט קרים. התוצאה הייתה אוסף תצלומים שמראה את האנושיות </w:t>
      </w:r>
      <w:r w:rsidRPr="003E0257">
        <w:rPr>
          <w:rFonts w:ascii="David" w:hAnsi="David" w:cs="David"/>
          <w:rtl/>
        </w:rPr>
        <w:lastRenderedPageBreak/>
        <w:t xml:space="preserve">והחלומות של אנשים שחיים בשוליים של החברה. הספר זכה בפרס הספר השנתי של </w:t>
      </w:r>
      <w:r w:rsidRPr="003E0257">
        <w:rPr>
          <w:rFonts w:ascii="David" w:hAnsi="David" w:cs="David"/>
        </w:rPr>
        <w:t>Photo District News</w:t>
      </w:r>
      <w:r w:rsidRPr="003E0257">
        <w:rPr>
          <w:rFonts w:ascii="David" w:hAnsi="David" w:cs="David"/>
          <w:rtl/>
        </w:rPr>
        <w:t xml:space="preserve"> לשנת 2009 - הכרה שהוכיחה שצילום אמיתי ורגשי עדיין מנצח על ניצוץ מלאכותי.</w:t>
      </w:r>
    </w:p>
    <w:p w14:paraId="2301ABC3" w14:textId="77777777" w:rsidR="00283140" w:rsidRPr="003E0257" w:rsidRDefault="00283140" w:rsidP="00C97E2F">
      <w:pPr>
        <w:spacing w:line="360" w:lineRule="auto"/>
        <w:contextualSpacing/>
        <w:jc w:val="both"/>
        <w:rPr>
          <w:rFonts w:ascii="David" w:hAnsi="David" w:cs="David"/>
          <w:rtl/>
        </w:rPr>
      </w:pPr>
      <w:r w:rsidRPr="003E0257">
        <w:rPr>
          <w:rFonts w:ascii="David" w:hAnsi="David" w:cs="David"/>
          <w:rtl/>
        </w:rPr>
        <w:t xml:space="preserve">התצלומים של חלבין מופיעים בניו יורק טיימס, בניו </w:t>
      </w:r>
      <w:proofErr w:type="spellStart"/>
      <w:r w:rsidRPr="003E0257">
        <w:rPr>
          <w:rFonts w:ascii="David" w:hAnsi="David" w:cs="David"/>
          <w:rtl/>
        </w:rPr>
        <w:t>יורקר</w:t>
      </w:r>
      <w:proofErr w:type="spellEnd"/>
      <w:r w:rsidRPr="003E0257">
        <w:rPr>
          <w:rFonts w:ascii="David" w:hAnsi="David" w:cs="David"/>
          <w:rtl/>
        </w:rPr>
        <w:t xml:space="preserve"> </w:t>
      </w:r>
      <w:proofErr w:type="spellStart"/>
      <w:r w:rsidRPr="003E0257">
        <w:rPr>
          <w:rFonts w:ascii="David" w:hAnsi="David" w:cs="David"/>
          <w:rtl/>
        </w:rPr>
        <w:t>וב</w:t>
      </w:r>
      <w:proofErr w:type="spellEnd"/>
      <w:r w:rsidRPr="003E0257">
        <w:rPr>
          <w:rFonts w:ascii="David" w:hAnsi="David" w:cs="David"/>
        </w:rPr>
        <w:t>GQ</w:t>
      </w:r>
      <w:r w:rsidRPr="003E0257">
        <w:rPr>
          <w:rFonts w:ascii="David" w:hAnsi="David" w:cs="David"/>
          <w:rtl/>
        </w:rPr>
        <w:t xml:space="preserve">, ותלויים על קירות המוזיאונים הגדולים בעולם - </w:t>
      </w:r>
      <w:proofErr w:type="spellStart"/>
      <w:r w:rsidRPr="003E0257">
        <w:rPr>
          <w:rFonts w:ascii="David" w:hAnsi="David" w:cs="David"/>
          <w:rtl/>
        </w:rPr>
        <w:t>המטרופוליטן</w:t>
      </w:r>
      <w:proofErr w:type="spellEnd"/>
      <w:r w:rsidRPr="003E0257">
        <w:rPr>
          <w:rFonts w:ascii="David" w:hAnsi="David" w:cs="David"/>
          <w:rtl/>
        </w:rPr>
        <w:t xml:space="preserve"> בניו יורק, </w:t>
      </w:r>
      <w:r w:rsidRPr="003E0257">
        <w:rPr>
          <w:rFonts w:ascii="David" w:hAnsi="David" w:cs="David"/>
        </w:rPr>
        <w:t>LACMA</w:t>
      </w:r>
      <w:r w:rsidRPr="003E0257">
        <w:rPr>
          <w:rFonts w:ascii="David" w:hAnsi="David" w:cs="David"/>
          <w:rtl/>
        </w:rPr>
        <w:t xml:space="preserve"> בלוס אנג'לס ומוזיאון גטי. אבל הכוח האמיתי שלה לא בפרסטיז'ה - אלא ביכולת שלה לגרום לנו לראות חן וחסד באנשים שהחברה לעתים קרובות מתעלמת מהם.</w:t>
      </w:r>
    </w:p>
    <w:p w14:paraId="742C7ACD" w14:textId="6B837974" w:rsidR="00BB77FE" w:rsidRPr="003E0257" w:rsidRDefault="00283140" w:rsidP="00C97E2F">
      <w:pPr>
        <w:spacing w:line="360" w:lineRule="auto"/>
        <w:contextualSpacing/>
        <w:jc w:val="both"/>
        <w:rPr>
          <w:rFonts w:ascii="David" w:hAnsi="David" w:cs="David"/>
          <w:rtl/>
        </w:rPr>
      </w:pPr>
      <w:r w:rsidRPr="003E0257">
        <w:rPr>
          <w:rFonts w:ascii="David" w:hAnsi="David" w:cs="David"/>
          <w:rtl/>
        </w:rPr>
        <w:t>גם איווה וגם מיכל חלבין הוכיחו שצילום אמיתי דורש אומץ - איווה דרך העזה לחדש בטכניקות חדשניות בתקופה מסוכנת, וחלבין דרך הנכונות לעזוב את האולפן המוגן ולצאת לחפש יופי אמיתי בעולם האמיתי.</w:t>
      </w:r>
    </w:p>
    <w:p w14:paraId="66B73D5D" w14:textId="77777777" w:rsidR="00C97E2F" w:rsidRPr="003E0257" w:rsidRDefault="00C97E2F" w:rsidP="00C97E2F">
      <w:pPr>
        <w:pStyle w:val="ListParagraph"/>
        <w:numPr>
          <w:ilvl w:val="0"/>
          <w:numId w:val="1"/>
        </w:numPr>
        <w:spacing w:line="360" w:lineRule="auto"/>
        <w:ind w:left="0"/>
        <w:jc w:val="both"/>
        <w:rPr>
          <w:rFonts w:ascii="David" w:hAnsi="David" w:cs="David"/>
          <w:b/>
          <w:bCs/>
        </w:rPr>
      </w:pPr>
      <w:r w:rsidRPr="003E0257">
        <w:rPr>
          <w:rFonts w:ascii="David" w:hAnsi="David" w:cs="David"/>
          <w:b/>
          <w:bCs/>
          <w:rtl/>
        </w:rPr>
        <w:t>שחרור להסתובבות עצמית</w:t>
      </w:r>
    </w:p>
    <w:p w14:paraId="0964EB76" w14:textId="642B2855" w:rsidR="00BB77FE" w:rsidRPr="003E0257" w:rsidRDefault="00BE3598" w:rsidP="00C97E2F">
      <w:pPr>
        <w:spacing w:line="360" w:lineRule="auto"/>
        <w:jc w:val="both"/>
        <w:rPr>
          <w:rFonts w:ascii="David" w:hAnsi="David" w:cs="David"/>
          <w:rtl/>
        </w:rPr>
      </w:pPr>
      <w:r w:rsidRPr="003E0257">
        <w:rPr>
          <w:rFonts w:ascii="David" w:hAnsi="David" w:cs="David"/>
          <w:rtl/>
        </w:rPr>
        <w:t>בתום ההדרכה על הזוגות, נזמין את המבקרות/ים להסתובב ביתר התערוכה</w:t>
      </w:r>
      <w:r w:rsidR="00B2324B" w:rsidRPr="003E0257">
        <w:rPr>
          <w:rFonts w:ascii="David" w:hAnsi="David" w:cs="David"/>
          <w:rtl/>
        </w:rPr>
        <w:t xml:space="preserve">, לקרוא את ציטוטיהן של הצלמות </w:t>
      </w:r>
      <w:r w:rsidRPr="003E0257">
        <w:rPr>
          <w:rFonts w:ascii="David" w:hAnsi="David" w:cs="David"/>
          <w:rtl/>
        </w:rPr>
        <w:t>ולצפות בסרטים המוקרנים</w:t>
      </w:r>
      <w:r w:rsidR="00B2324B" w:rsidRPr="003E0257">
        <w:rPr>
          <w:rFonts w:ascii="David" w:hAnsi="David" w:cs="David"/>
          <w:rtl/>
        </w:rPr>
        <w:t xml:space="preserve"> על אודותן</w:t>
      </w:r>
      <w:r w:rsidRPr="003E0257">
        <w:rPr>
          <w:rFonts w:ascii="David" w:hAnsi="David" w:cs="David"/>
          <w:rtl/>
        </w:rPr>
        <w:t>. שימו לב שבין כל סרטון ישנה מצגת</w:t>
      </w:r>
      <w:r w:rsidR="00B2324B" w:rsidRPr="003E0257">
        <w:rPr>
          <w:rFonts w:ascii="David" w:hAnsi="David" w:cs="David"/>
          <w:rtl/>
        </w:rPr>
        <w:t xml:space="preserve"> צילומים כך שכדאי להישאר ולהמתין לסרטון שאחריה.</w:t>
      </w:r>
    </w:p>
    <w:p w14:paraId="193369BB" w14:textId="77777777" w:rsidR="00A91015" w:rsidRPr="003E0257" w:rsidRDefault="00A91015" w:rsidP="00C97E2F">
      <w:pPr>
        <w:spacing w:line="360" w:lineRule="auto"/>
        <w:contextualSpacing/>
        <w:jc w:val="both"/>
        <w:rPr>
          <w:rFonts w:ascii="David" w:hAnsi="David" w:cs="David"/>
          <w:rtl/>
        </w:rPr>
      </w:pPr>
    </w:p>
    <w:p w14:paraId="16F94774" w14:textId="77777777" w:rsidR="00A91015" w:rsidRPr="003E0257" w:rsidRDefault="00A91015" w:rsidP="00C97E2F">
      <w:pPr>
        <w:spacing w:line="360" w:lineRule="auto"/>
        <w:contextualSpacing/>
        <w:jc w:val="both"/>
        <w:rPr>
          <w:rFonts w:ascii="David" w:hAnsi="David" w:cs="David"/>
          <w:rtl/>
        </w:rPr>
      </w:pPr>
    </w:p>
    <w:p w14:paraId="6CBA4F91" w14:textId="77777777" w:rsidR="00D6283C" w:rsidRPr="003E0257" w:rsidRDefault="00D6283C" w:rsidP="00C97E2F">
      <w:pPr>
        <w:spacing w:line="360" w:lineRule="auto"/>
        <w:contextualSpacing/>
        <w:jc w:val="both"/>
        <w:rPr>
          <w:rFonts w:ascii="David" w:hAnsi="David" w:cs="David"/>
          <w:rtl/>
        </w:rPr>
      </w:pPr>
    </w:p>
    <w:p w14:paraId="73C149A3" w14:textId="77777777" w:rsidR="004379F4" w:rsidRPr="003E0257" w:rsidRDefault="004379F4" w:rsidP="00C97E2F">
      <w:pPr>
        <w:spacing w:line="360" w:lineRule="auto"/>
        <w:contextualSpacing/>
        <w:jc w:val="both"/>
        <w:rPr>
          <w:rFonts w:ascii="David" w:hAnsi="David" w:cs="David"/>
          <w:b/>
          <w:bCs/>
          <w:rtl/>
        </w:rPr>
      </w:pPr>
    </w:p>
    <w:p w14:paraId="132530CC" w14:textId="77777777" w:rsidR="0019320C" w:rsidRPr="003E0257" w:rsidRDefault="0019320C" w:rsidP="00C97E2F">
      <w:pPr>
        <w:spacing w:line="360" w:lineRule="auto"/>
        <w:contextualSpacing/>
        <w:jc w:val="both"/>
        <w:rPr>
          <w:rFonts w:ascii="David" w:hAnsi="David" w:cs="David"/>
          <w:rtl/>
        </w:rPr>
      </w:pPr>
    </w:p>
    <w:p w14:paraId="7BD0E862" w14:textId="77777777" w:rsidR="00134556" w:rsidRPr="003E0257" w:rsidRDefault="00134556" w:rsidP="00C97E2F">
      <w:pPr>
        <w:spacing w:line="360" w:lineRule="auto"/>
        <w:contextualSpacing/>
        <w:jc w:val="both"/>
        <w:rPr>
          <w:rFonts w:ascii="David" w:hAnsi="David" w:cs="David"/>
        </w:rPr>
      </w:pPr>
    </w:p>
    <w:sectPr w:rsidR="00134556" w:rsidRPr="003E0257" w:rsidSect="00CD500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82F9A"/>
    <w:multiLevelType w:val="hybridMultilevel"/>
    <w:tmpl w:val="4F20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64"/>
    <w:rsid w:val="00017367"/>
    <w:rsid w:val="0002294A"/>
    <w:rsid w:val="000553A0"/>
    <w:rsid w:val="00117875"/>
    <w:rsid w:val="00134556"/>
    <w:rsid w:val="001454EC"/>
    <w:rsid w:val="0015400B"/>
    <w:rsid w:val="0019320C"/>
    <w:rsid w:val="001B74CD"/>
    <w:rsid w:val="001D3064"/>
    <w:rsid w:val="001E6138"/>
    <w:rsid w:val="001E73F2"/>
    <w:rsid w:val="00236967"/>
    <w:rsid w:val="00261C3A"/>
    <w:rsid w:val="00262BF6"/>
    <w:rsid w:val="00272F1B"/>
    <w:rsid w:val="00281594"/>
    <w:rsid w:val="00283140"/>
    <w:rsid w:val="002A5A27"/>
    <w:rsid w:val="002B2384"/>
    <w:rsid w:val="00304C0B"/>
    <w:rsid w:val="0031317D"/>
    <w:rsid w:val="00334F22"/>
    <w:rsid w:val="00347352"/>
    <w:rsid w:val="003A5451"/>
    <w:rsid w:val="003B6DA0"/>
    <w:rsid w:val="003D626D"/>
    <w:rsid w:val="003E0257"/>
    <w:rsid w:val="003F19D7"/>
    <w:rsid w:val="004310BA"/>
    <w:rsid w:val="004379F4"/>
    <w:rsid w:val="00437FDF"/>
    <w:rsid w:val="00443D6F"/>
    <w:rsid w:val="004847E9"/>
    <w:rsid w:val="004934B1"/>
    <w:rsid w:val="004C6361"/>
    <w:rsid w:val="004C72ED"/>
    <w:rsid w:val="005120BD"/>
    <w:rsid w:val="00531421"/>
    <w:rsid w:val="00552C64"/>
    <w:rsid w:val="00587A1A"/>
    <w:rsid w:val="00595814"/>
    <w:rsid w:val="005B3766"/>
    <w:rsid w:val="005E037D"/>
    <w:rsid w:val="00600C6F"/>
    <w:rsid w:val="00605A89"/>
    <w:rsid w:val="0064639E"/>
    <w:rsid w:val="00654F74"/>
    <w:rsid w:val="006E1C98"/>
    <w:rsid w:val="006F14F2"/>
    <w:rsid w:val="006F18BC"/>
    <w:rsid w:val="00741AED"/>
    <w:rsid w:val="00772E7E"/>
    <w:rsid w:val="007A31DF"/>
    <w:rsid w:val="007D1B26"/>
    <w:rsid w:val="007D2342"/>
    <w:rsid w:val="008375E6"/>
    <w:rsid w:val="008A18FC"/>
    <w:rsid w:val="008A5ACF"/>
    <w:rsid w:val="008A6251"/>
    <w:rsid w:val="008F5352"/>
    <w:rsid w:val="00903BC3"/>
    <w:rsid w:val="00953826"/>
    <w:rsid w:val="009A3537"/>
    <w:rsid w:val="009A74DB"/>
    <w:rsid w:val="009C5EF8"/>
    <w:rsid w:val="009D075E"/>
    <w:rsid w:val="009F459D"/>
    <w:rsid w:val="00A105B1"/>
    <w:rsid w:val="00A60670"/>
    <w:rsid w:val="00A91015"/>
    <w:rsid w:val="00A931F1"/>
    <w:rsid w:val="00A95C23"/>
    <w:rsid w:val="00AB5775"/>
    <w:rsid w:val="00AD458E"/>
    <w:rsid w:val="00AE3AA6"/>
    <w:rsid w:val="00AE584B"/>
    <w:rsid w:val="00AF7066"/>
    <w:rsid w:val="00B2324B"/>
    <w:rsid w:val="00B45358"/>
    <w:rsid w:val="00B73B51"/>
    <w:rsid w:val="00B96E42"/>
    <w:rsid w:val="00BB35C0"/>
    <w:rsid w:val="00BB77FE"/>
    <w:rsid w:val="00BC6B8C"/>
    <w:rsid w:val="00BD4846"/>
    <w:rsid w:val="00BE060A"/>
    <w:rsid w:val="00BE3598"/>
    <w:rsid w:val="00C71744"/>
    <w:rsid w:val="00C97E2F"/>
    <w:rsid w:val="00CA2708"/>
    <w:rsid w:val="00CC18A2"/>
    <w:rsid w:val="00CD5006"/>
    <w:rsid w:val="00CD55FA"/>
    <w:rsid w:val="00D047CF"/>
    <w:rsid w:val="00D51B5F"/>
    <w:rsid w:val="00D6283C"/>
    <w:rsid w:val="00DA51E5"/>
    <w:rsid w:val="00DD5DA4"/>
    <w:rsid w:val="00DE06DC"/>
    <w:rsid w:val="00DF003D"/>
    <w:rsid w:val="00EC4EF8"/>
    <w:rsid w:val="00ED3771"/>
    <w:rsid w:val="00ED3E04"/>
    <w:rsid w:val="00F008C0"/>
    <w:rsid w:val="00F26893"/>
    <w:rsid w:val="00F61D21"/>
    <w:rsid w:val="00F62E82"/>
    <w:rsid w:val="00FA45B7"/>
    <w:rsid w:val="00FA6329"/>
    <w:rsid w:val="00FB2356"/>
    <w:rsid w:val="00FE6C8A"/>
    <w:rsid w:val="00FF7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A67"/>
  <w15:chartTrackingRefBased/>
  <w15:docId w15:val="{AAB3129D-297D-479F-BFC5-E946E3A7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8A62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62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6251"/>
    <w:rPr>
      <w:rFonts w:ascii="Times New Roman" w:eastAsia="Times New Roman" w:hAnsi="Times New Roman" w:cs="Times New Roman"/>
      <w:b/>
      <w:bCs/>
      <w:sz w:val="36"/>
      <w:szCs w:val="36"/>
    </w:rPr>
  </w:style>
  <w:style w:type="paragraph" w:customStyle="1" w:styleId="whitespace-normal">
    <w:name w:val="whitespace-normal"/>
    <w:basedOn w:val="Normal"/>
    <w:rsid w:val="008A62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251"/>
    <w:rPr>
      <w:b/>
      <w:bCs/>
    </w:rPr>
  </w:style>
  <w:style w:type="paragraph" w:styleId="ListParagraph">
    <w:name w:val="List Paragraph"/>
    <w:basedOn w:val="Normal"/>
    <w:uiPriority w:val="34"/>
    <w:qFormat/>
    <w:rsid w:val="00531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475">
      <w:bodyDiv w:val="1"/>
      <w:marLeft w:val="0"/>
      <w:marRight w:val="0"/>
      <w:marTop w:val="0"/>
      <w:marBottom w:val="0"/>
      <w:divBdr>
        <w:top w:val="none" w:sz="0" w:space="0" w:color="auto"/>
        <w:left w:val="none" w:sz="0" w:space="0" w:color="auto"/>
        <w:bottom w:val="none" w:sz="0" w:space="0" w:color="auto"/>
        <w:right w:val="none" w:sz="0" w:space="0" w:color="auto"/>
      </w:divBdr>
      <w:divsChild>
        <w:div w:id="1265109717">
          <w:marLeft w:val="0"/>
          <w:marRight w:val="0"/>
          <w:marTop w:val="0"/>
          <w:marBottom w:val="0"/>
          <w:divBdr>
            <w:top w:val="none" w:sz="0" w:space="0" w:color="auto"/>
            <w:left w:val="none" w:sz="0" w:space="0" w:color="auto"/>
            <w:bottom w:val="none" w:sz="0" w:space="0" w:color="auto"/>
            <w:right w:val="none" w:sz="0" w:space="0" w:color="auto"/>
          </w:divBdr>
          <w:divsChild>
            <w:div w:id="324942150">
              <w:marLeft w:val="0"/>
              <w:marRight w:val="0"/>
              <w:marTop w:val="0"/>
              <w:marBottom w:val="0"/>
              <w:divBdr>
                <w:top w:val="none" w:sz="0" w:space="0" w:color="auto"/>
                <w:left w:val="none" w:sz="0" w:space="0" w:color="auto"/>
                <w:bottom w:val="none" w:sz="0" w:space="0" w:color="auto"/>
                <w:right w:val="none" w:sz="0" w:space="0" w:color="auto"/>
              </w:divBdr>
              <w:divsChild>
                <w:div w:id="204832374">
                  <w:marLeft w:val="0"/>
                  <w:marRight w:val="0"/>
                  <w:marTop w:val="0"/>
                  <w:marBottom w:val="0"/>
                  <w:divBdr>
                    <w:top w:val="none" w:sz="0" w:space="0" w:color="auto"/>
                    <w:left w:val="none" w:sz="0" w:space="0" w:color="auto"/>
                    <w:bottom w:val="none" w:sz="0" w:space="0" w:color="auto"/>
                    <w:right w:val="none" w:sz="0" w:space="0" w:color="auto"/>
                  </w:divBdr>
                  <w:divsChild>
                    <w:div w:id="623655703">
                      <w:marLeft w:val="0"/>
                      <w:marRight w:val="0"/>
                      <w:marTop w:val="0"/>
                      <w:marBottom w:val="0"/>
                      <w:divBdr>
                        <w:top w:val="none" w:sz="0" w:space="0" w:color="auto"/>
                        <w:left w:val="none" w:sz="0" w:space="0" w:color="auto"/>
                        <w:bottom w:val="none" w:sz="0" w:space="0" w:color="auto"/>
                        <w:right w:val="none" w:sz="0" w:space="0" w:color="auto"/>
                      </w:divBdr>
                      <w:divsChild>
                        <w:div w:id="343172941">
                          <w:marLeft w:val="0"/>
                          <w:marRight w:val="0"/>
                          <w:marTop w:val="0"/>
                          <w:marBottom w:val="0"/>
                          <w:divBdr>
                            <w:top w:val="none" w:sz="0" w:space="0" w:color="auto"/>
                            <w:left w:val="none" w:sz="0" w:space="0" w:color="auto"/>
                            <w:bottom w:val="none" w:sz="0" w:space="0" w:color="auto"/>
                            <w:right w:val="none" w:sz="0" w:space="0" w:color="auto"/>
                          </w:divBdr>
                          <w:divsChild>
                            <w:div w:id="3120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42436">
      <w:bodyDiv w:val="1"/>
      <w:marLeft w:val="0"/>
      <w:marRight w:val="0"/>
      <w:marTop w:val="0"/>
      <w:marBottom w:val="0"/>
      <w:divBdr>
        <w:top w:val="none" w:sz="0" w:space="0" w:color="auto"/>
        <w:left w:val="none" w:sz="0" w:space="0" w:color="auto"/>
        <w:bottom w:val="none" w:sz="0" w:space="0" w:color="auto"/>
        <w:right w:val="none" w:sz="0" w:space="0" w:color="auto"/>
      </w:divBdr>
      <w:divsChild>
        <w:div w:id="854730489">
          <w:marLeft w:val="0"/>
          <w:marRight w:val="0"/>
          <w:marTop w:val="0"/>
          <w:marBottom w:val="0"/>
          <w:divBdr>
            <w:top w:val="none" w:sz="0" w:space="0" w:color="auto"/>
            <w:left w:val="none" w:sz="0" w:space="0" w:color="auto"/>
            <w:bottom w:val="none" w:sz="0" w:space="0" w:color="auto"/>
            <w:right w:val="none" w:sz="0" w:space="0" w:color="auto"/>
          </w:divBdr>
          <w:divsChild>
            <w:div w:id="908033631">
              <w:marLeft w:val="0"/>
              <w:marRight w:val="0"/>
              <w:marTop w:val="0"/>
              <w:marBottom w:val="0"/>
              <w:divBdr>
                <w:top w:val="none" w:sz="0" w:space="0" w:color="auto"/>
                <w:left w:val="none" w:sz="0" w:space="0" w:color="auto"/>
                <w:bottom w:val="none" w:sz="0" w:space="0" w:color="auto"/>
                <w:right w:val="none" w:sz="0" w:space="0" w:color="auto"/>
              </w:divBdr>
              <w:divsChild>
                <w:div w:id="1675648074">
                  <w:marLeft w:val="0"/>
                  <w:marRight w:val="0"/>
                  <w:marTop w:val="0"/>
                  <w:marBottom w:val="0"/>
                  <w:divBdr>
                    <w:top w:val="none" w:sz="0" w:space="0" w:color="auto"/>
                    <w:left w:val="none" w:sz="0" w:space="0" w:color="auto"/>
                    <w:bottom w:val="none" w:sz="0" w:space="0" w:color="auto"/>
                    <w:right w:val="none" w:sz="0" w:space="0" w:color="auto"/>
                  </w:divBdr>
                  <w:divsChild>
                    <w:div w:id="1931158987">
                      <w:marLeft w:val="0"/>
                      <w:marRight w:val="0"/>
                      <w:marTop w:val="0"/>
                      <w:marBottom w:val="0"/>
                      <w:divBdr>
                        <w:top w:val="none" w:sz="0" w:space="0" w:color="auto"/>
                        <w:left w:val="none" w:sz="0" w:space="0" w:color="auto"/>
                        <w:bottom w:val="none" w:sz="0" w:space="0" w:color="auto"/>
                        <w:right w:val="none" w:sz="0" w:space="0" w:color="auto"/>
                      </w:divBdr>
                      <w:divsChild>
                        <w:div w:id="619410623">
                          <w:marLeft w:val="0"/>
                          <w:marRight w:val="0"/>
                          <w:marTop w:val="0"/>
                          <w:marBottom w:val="0"/>
                          <w:divBdr>
                            <w:top w:val="none" w:sz="0" w:space="0" w:color="auto"/>
                            <w:left w:val="none" w:sz="0" w:space="0" w:color="auto"/>
                            <w:bottom w:val="none" w:sz="0" w:space="0" w:color="auto"/>
                            <w:right w:val="none" w:sz="0" w:space="0" w:color="auto"/>
                          </w:divBdr>
                          <w:divsChild>
                            <w:div w:id="8033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46680">
      <w:bodyDiv w:val="1"/>
      <w:marLeft w:val="0"/>
      <w:marRight w:val="0"/>
      <w:marTop w:val="0"/>
      <w:marBottom w:val="0"/>
      <w:divBdr>
        <w:top w:val="none" w:sz="0" w:space="0" w:color="auto"/>
        <w:left w:val="none" w:sz="0" w:space="0" w:color="auto"/>
        <w:bottom w:val="none" w:sz="0" w:space="0" w:color="auto"/>
        <w:right w:val="none" w:sz="0" w:space="0" w:color="auto"/>
      </w:divBdr>
      <w:divsChild>
        <w:div w:id="1115950763">
          <w:marLeft w:val="0"/>
          <w:marRight w:val="0"/>
          <w:marTop w:val="0"/>
          <w:marBottom w:val="0"/>
          <w:divBdr>
            <w:top w:val="none" w:sz="0" w:space="0" w:color="auto"/>
            <w:left w:val="none" w:sz="0" w:space="0" w:color="auto"/>
            <w:bottom w:val="none" w:sz="0" w:space="0" w:color="auto"/>
            <w:right w:val="none" w:sz="0" w:space="0" w:color="auto"/>
          </w:divBdr>
          <w:divsChild>
            <w:div w:id="1846701933">
              <w:marLeft w:val="0"/>
              <w:marRight w:val="0"/>
              <w:marTop w:val="0"/>
              <w:marBottom w:val="0"/>
              <w:divBdr>
                <w:top w:val="none" w:sz="0" w:space="0" w:color="auto"/>
                <w:left w:val="none" w:sz="0" w:space="0" w:color="auto"/>
                <w:bottom w:val="none" w:sz="0" w:space="0" w:color="auto"/>
                <w:right w:val="none" w:sz="0" w:space="0" w:color="auto"/>
              </w:divBdr>
              <w:divsChild>
                <w:div w:id="443110709">
                  <w:marLeft w:val="0"/>
                  <w:marRight w:val="0"/>
                  <w:marTop w:val="0"/>
                  <w:marBottom w:val="0"/>
                  <w:divBdr>
                    <w:top w:val="none" w:sz="0" w:space="0" w:color="auto"/>
                    <w:left w:val="none" w:sz="0" w:space="0" w:color="auto"/>
                    <w:bottom w:val="none" w:sz="0" w:space="0" w:color="auto"/>
                    <w:right w:val="none" w:sz="0" w:space="0" w:color="auto"/>
                  </w:divBdr>
                  <w:divsChild>
                    <w:div w:id="893463959">
                      <w:marLeft w:val="0"/>
                      <w:marRight w:val="0"/>
                      <w:marTop w:val="0"/>
                      <w:marBottom w:val="0"/>
                      <w:divBdr>
                        <w:top w:val="none" w:sz="0" w:space="0" w:color="auto"/>
                        <w:left w:val="none" w:sz="0" w:space="0" w:color="auto"/>
                        <w:bottom w:val="none" w:sz="0" w:space="0" w:color="auto"/>
                        <w:right w:val="none" w:sz="0" w:space="0" w:color="auto"/>
                      </w:divBdr>
                      <w:divsChild>
                        <w:div w:id="645547001">
                          <w:marLeft w:val="0"/>
                          <w:marRight w:val="0"/>
                          <w:marTop w:val="0"/>
                          <w:marBottom w:val="0"/>
                          <w:divBdr>
                            <w:top w:val="none" w:sz="0" w:space="0" w:color="auto"/>
                            <w:left w:val="none" w:sz="0" w:space="0" w:color="auto"/>
                            <w:bottom w:val="none" w:sz="0" w:space="0" w:color="auto"/>
                            <w:right w:val="none" w:sz="0" w:space="0" w:color="auto"/>
                          </w:divBdr>
                          <w:divsChild>
                            <w:div w:id="598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562286">
      <w:bodyDiv w:val="1"/>
      <w:marLeft w:val="0"/>
      <w:marRight w:val="0"/>
      <w:marTop w:val="0"/>
      <w:marBottom w:val="0"/>
      <w:divBdr>
        <w:top w:val="none" w:sz="0" w:space="0" w:color="auto"/>
        <w:left w:val="none" w:sz="0" w:space="0" w:color="auto"/>
        <w:bottom w:val="none" w:sz="0" w:space="0" w:color="auto"/>
        <w:right w:val="none" w:sz="0" w:space="0" w:color="auto"/>
      </w:divBdr>
      <w:divsChild>
        <w:div w:id="1388840907">
          <w:marLeft w:val="0"/>
          <w:marRight w:val="0"/>
          <w:marTop w:val="0"/>
          <w:marBottom w:val="0"/>
          <w:divBdr>
            <w:top w:val="none" w:sz="0" w:space="0" w:color="auto"/>
            <w:left w:val="none" w:sz="0" w:space="0" w:color="auto"/>
            <w:bottom w:val="none" w:sz="0" w:space="0" w:color="auto"/>
            <w:right w:val="none" w:sz="0" w:space="0" w:color="auto"/>
          </w:divBdr>
          <w:divsChild>
            <w:div w:id="1278833050">
              <w:marLeft w:val="0"/>
              <w:marRight w:val="0"/>
              <w:marTop w:val="0"/>
              <w:marBottom w:val="0"/>
              <w:divBdr>
                <w:top w:val="none" w:sz="0" w:space="0" w:color="auto"/>
                <w:left w:val="none" w:sz="0" w:space="0" w:color="auto"/>
                <w:bottom w:val="none" w:sz="0" w:space="0" w:color="auto"/>
                <w:right w:val="none" w:sz="0" w:space="0" w:color="auto"/>
              </w:divBdr>
              <w:divsChild>
                <w:div w:id="705255052">
                  <w:marLeft w:val="0"/>
                  <w:marRight w:val="0"/>
                  <w:marTop w:val="0"/>
                  <w:marBottom w:val="0"/>
                  <w:divBdr>
                    <w:top w:val="none" w:sz="0" w:space="0" w:color="auto"/>
                    <w:left w:val="none" w:sz="0" w:space="0" w:color="auto"/>
                    <w:bottom w:val="none" w:sz="0" w:space="0" w:color="auto"/>
                    <w:right w:val="none" w:sz="0" w:space="0" w:color="auto"/>
                  </w:divBdr>
                  <w:divsChild>
                    <w:div w:id="439490913">
                      <w:marLeft w:val="0"/>
                      <w:marRight w:val="0"/>
                      <w:marTop w:val="0"/>
                      <w:marBottom w:val="0"/>
                      <w:divBdr>
                        <w:top w:val="none" w:sz="0" w:space="0" w:color="auto"/>
                        <w:left w:val="none" w:sz="0" w:space="0" w:color="auto"/>
                        <w:bottom w:val="none" w:sz="0" w:space="0" w:color="auto"/>
                        <w:right w:val="none" w:sz="0" w:space="0" w:color="auto"/>
                      </w:divBdr>
                      <w:divsChild>
                        <w:div w:id="995259497">
                          <w:marLeft w:val="0"/>
                          <w:marRight w:val="0"/>
                          <w:marTop w:val="0"/>
                          <w:marBottom w:val="0"/>
                          <w:divBdr>
                            <w:top w:val="none" w:sz="0" w:space="0" w:color="auto"/>
                            <w:left w:val="none" w:sz="0" w:space="0" w:color="auto"/>
                            <w:bottom w:val="none" w:sz="0" w:space="0" w:color="auto"/>
                            <w:right w:val="none" w:sz="0" w:space="0" w:color="auto"/>
                          </w:divBdr>
                          <w:divsChild>
                            <w:div w:id="11549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50112">
          <w:marLeft w:val="0"/>
          <w:marRight w:val="0"/>
          <w:marTop w:val="0"/>
          <w:marBottom w:val="0"/>
          <w:divBdr>
            <w:top w:val="none" w:sz="0" w:space="0" w:color="auto"/>
            <w:left w:val="none" w:sz="0" w:space="0" w:color="auto"/>
            <w:bottom w:val="none" w:sz="0" w:space="0" w:color="auto"/>
            <w:right w:val="none" w:sz="0" w:space="0" w:color="auto"/>
          </w:divBdr>
          <w:divsChild>
            <w:div w:id="701787935">
              <w:marLeft w:val="0"/>
              <w:marRight w:val="0"/>
              <w:marTop w:val="0"/>
              <w:marBottom w:val="0"/>
              <w:divBdr>
                <w:top w:val="none" w:sz="0" w:space="0" w:color="auto"/>
                <w:left w:val="none" w:sz="0" w:space="0" w:color="auto"/>
                <w:bottom w:val="none" w:sz="0" w:space="0" w:color="auto"/>
                <w:right w:val="none" w:sz="0" w:space="0" w:color="auto"/>
              </w:divBdr>
              <w:divsChild>
                <w:div w:id="1181775468">
                  <w:marLeft w:val="0"/>
                  <w:marRight w:val="0"/>
                  <w:marTop w:val="0"/>
                  <w:marBottom w:val="0"/>
                  <w:divBdr>
                    <w:top w:val="none" w:sz="0" w:space="0" w:color="auto"/>
                    <w:left w:val="none" w:sz="0" w:space="0" w:color="auto"/>
                    <w:bottom w:val="none" w:sz="0" w:space="0" w:color="auto"/>
                    <w:right w:val="none" w:sz="0" w:space="0" w:color="auto"/>
                  </w:divBdr>
                  <w:divsChild>
                    <w:div w:id="181288442">
                      <w:marLeft w:val="0"/>
                      <w:marRight w:val="0"/>
                      <w:marTop w:val="0"/>
                      <w:marBottom w:val="0"/>
                      <w:divBdr>
                        <w:top w:val="none" w:sz="0" w:space="0" w:color="auto"/>
                        <w:left w:val="none" w:sz="0" w:space="0" w:color="auto"/>
                        <w:bottom w:val="none" w:sz="0" w:space="0" w:color="auto"/>
                        <w:right w:val="none" w:sz="0" w:space="0" w:color="auto"/>
                      </w:divBdr>
                      <w:divsChild>
                        <w:div w:id="109859796">
                          <w:marLeft w:val="0"/>
                          <w:marRight w:val="0"/>
                          <w:marTop w:val="0"/>
                          <w:marBottom w:val="0"/>
                          <w:divBdr>
                            <w:top w:val="none" w:sz="0" w:space="0" w:color="auto"/>
                            <w:left w:val="none" w:sz="0" w:space="0" w:color="auto"/>
                            <w:bottom w:val="none" w:sz="0" w:space="0" w:color="auto"/>
                            <w:right w:val="none" w:sz="0" w:space="0" w:color="auto"/>
                          </w:divBdr>
                          <w:divsChild>
                            <w:div w:id="18760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249912">
      <w:bodyDiv w:val="1"/>
      <w:marLeft w:val="0"/>
      <w:marRight w:val="0"/>
      <w:marTop w:val="0"/>
      <w:marBottom w:val="0"/>
      <w:divBdr>
        <w:top w:val="none" w:sz="0" w:space="0" w:color="auto"/>
        <w:left w:val="none" w:sz="0" w:space="0" w:color="auto"/>
        <w:bottom w:val="none" w:sz="0" w:space="0" w:color="auto"/>
        <w:right w:val="none" w:sz="0" w:space="0" w:color="auto"/>
      </w:divBdr>
      <w:divsChild>
        <w:div w:id="24447445">
          <w:marLeft w:val="0"/>
          <w:marRight w:val="0"/>
          <w:marTop w:val="0"/>
          <w:marBottom w:val="0"/>
          <w:divBdr>
            <w:top w:val="none" w:sz="0" w:space="0" w:color="auto"/>
            <w:left w:val="none" w:sz="0" w:space="0" w:color="auto"/>
            <w:bottom w:val="none" w:sz="0" w:space="0" w:color="auto"/>
            <w:right w:val="none" w:sz="0" w:space="0" w:color="auto"/>
          </w:divBdr>
          <w:divsChild>
            <w:div w:id="1108768503">
              <w:marLeft w:val="0"/>
              <w:marRight w:val="0"/>
              <w:marTop w:val="0"/>
              <w:marBottom w:val="0"/>
              <w:divBdr>
                <w:top w:val="none" w:sz="0" w:space="0" w:color="auto"/>
                <w:left w:val="none" w:sz="0" w:space="0" w:color="auto"/>
                <w:bottom w:val="none" w:sz="0" w:space="0" w:color="auto"/>
                <w:right w:val="none" w:sz="0" w:space="0" w:color="auto"/>
              </w:divBdr>
              <w:divsChild>
                <w:div w:id="614335553">
                  <w:marLeft w:val="0"/>
                  <w:marRight w:val="0"/>
                  <w:marTop w:val="0"/>
                  <w:marBottom w:val="0"/>
                  <w:divBdr>
                    <w:top w:val="none" w:sz="0" w:space="0" w:color="auto"/>
                    <w:left w:val="none" w:sz="0" w:space="0" w:color="auto"/>
                    <w:bottom w:val="none" w:sz="0" w:space="0" w:color="auto"/>
                    <w:right w:val="none" w:sz="0" w:space="0" w:color="auto"/>
                  </w:divBdr>
                  <w:divsChild>
                    <w:div w:id="548036042">
                      <w:marLeft w:val="0"/>
                      <w:marRight w:val="0"/>
                      <w:marTop w:val="0"/>
                      <w:marBottom w:val="0"/>
                      <w:divBdr>
                        <w:top w:val="none" w:sz="0" w:space="0" w:color="auto"/>
                        <w:left w:val="none" w:sz="0" w:space="0" w:color="auto"/>
                        <w:bottom w:val="none" w:sz="0" w:space="0" w:color="auto"/>
                        <w:right w:val="none" w:sz="0" w:space="0" w:color="auto"/>
                      </w:divBdr>
                      <w:divsChild>
                        <w:div w:id="437335111">
                          <w:marLeft w:val="0"/>
                          <w:marRight w:val="0"/>
                          <w:marTop w:val="0"/>
                          <w:marBottom w:val="0"/>
                          <w:divBdr>
                            <w:top w:val="none" w:sz="0" w:space="0" w:color="auto"/>
                            <w:left w:val="none" w:sz="0" w:space="0" w:color="auto"/>
                            <w:bottom w:val="none" w:sz="0" w:space="0" w:color="auto"/>
                            <w:right w:val="none" w:sz="0" w:space="0" w:color="auto"/>
                          </w:divBdr>
                          <w:divsChild>
                            <w:div w:id="19432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72103">
      <w:bodyDiv w:val="1"/>
      <w:marLeft w:val="0"/>
      <w:marRight w:val="0"/>
      <w:marTop w:val="0"/>
      <w:marBottom w:val="0"/>
      <w:divBdr>
        <w:top w:val="none" w:sz="0" w:space="0" w:color="auto"/>
        <w:left w:val="none" w:sz="0" w:space="0" w:color="auto"/>
        <w:bottom w:val="none" w:sz="0" w:space="0" w:color="auto"/>
        <w:right w:val="none" w:sz="0" w:space="0" w:color="auto"/>
      </w:divBdr>
    </w:div>
    <w:div w:id="1134952740">
      <w:bodyDiv w:val="1"/>
      <w:marLeft w:val="0"/>
      <w:marRight w:val="0"/>
      <w:marTop w:val="0"/>
      <w:marBottom w:val="0"/>
      <w:divBdr>
        <w:top w:val="none" w:sz="0" w:space="0" w:color="auto"/>
        <w:left w:val="none" w:sz="0" w:space="0" w:color="auto"/>
        <w:bottom w:val="none" w:sz="0" w:space="0" w:color="auto"/>
        <w:right w:val="none" w:sz="0" w:space="0" w:color="auto"/>
      </w:divBdr>
    </w:div>
    <w:div w:id="1615744186">
      <w:bodyDiv w:val="1"/>
      <w:marLeft w:val="0"/>
      <w:marRight w:val="0"/>
      <w:marTop w:val="0"/>
      <w:marBottom w:val="0"/>
      <w:divBdr>
        <w:top w:val="none" w:sz="0" w:space="0" w:color="auto"/>
        <w:left w:val="none" w:sz="0" w:space="0" w:color="auto"/>
        <w:bottom w:val="none" w:sz="0" w:space="0" w:color="auto"/>
        <w:right w:val="none" w:sz="0" w:space="0" w:color="auto"/>
      </w:divBdr>
      <w:divsChild>
        <w:div w:id="307829887">
          <w:marLeft w:val="0"/>
          <w:marRight w:val="0"/>
          <w:marTop w:val="0"/>
          <w:marBottom w:val="0"/>
          <w:divBdr>
            <w:top w:val="none" w:sz="0" w:space="0" w:color="auto"/>
            <w:left w:val="none" w:sz="0" w:space="0" w:color="auto"/>
            <w:bottom w:val="none" w:sz="0" w:space="0" w:color="auto"/>
            <w:right w:val="none" w:sz="0" w:space="0" w:color="auto"/>
          </w:divBdr>
          <w:divsChild>
            <w:div w:id="337538683">
              <w:marLeft w:val="0"/>
              <w:marRight w:val="0"/>
              <w:marTop w:val="0"/>
              <w:marBottom w:val="0"/>
              <w:divBdr>
                <w:top w:val="none" w:sz="0" w:space="0" w:color="auto"/>
                <w:left w:val="none" w:sz="0" w:space="0" w:color="auto"/>
                <w:bottom w:val="none" w:sz="0" w:space="0" w:color="auto"/>
                <w:right w:val="none" w:sz="0" w:space="0" w:color="auto"/>
              </w:divBdr>
              <w:divsChild>
                <w:div w:id="878586003">
                  <w:marLeft w:val="0"/>
                  <w:marRight w:val="0"/>
                  <w:marTop w:val="0"/>
                  <w:marBottom w:val="0"/>
                  <w:divBdr>
                    <w:top w:val="none" w:sz="0" w:space="0" w:color="auto"/>
                    <w:left w:val="none" w:sz="0" w:space="0" w:color="auto"/>
                    <w:bottom w:val="none" w:sz="0" w:space="0" w:color="auto"/>
                    <w:right w:val="none" w:sz="0" w:space="0" w:color="auto"/>
                  </w:divBdr>
                  <w:divsChild>
                    <w:div w:id="815954313">
                      <w:marLeft w:val="0"/>
                      <w:marRight w:val="0"/>
                      <w:marTop w:val="0"/>
                      <w:marBottom w:val="0"/>
                      <w:divBdr>
                        <w:top w:val="none" w:sz="0" w:space="0" w:color="auto"/>
                        <w:left w:val="none" w:sz="0" w:space="0" w:color="auto"/>
                        <w:bottom w:val="none" w:sz="0" w:space="0" w:color="auto"/>
                        <w:right w:val="none" w:sz="0" w:space="0" w:color="auto"/>
                      </w:divBdr>
                      <w:divsChild>
                        <w:div w:id="494615924">
                          <w:marLeft w:val="0"/>
                          <w:marRight w:val="0"/>
                          <w:marTop w:val="0"/>
                          <w:marBottom w:val="0"/>
                          <w:divBdr>
                            <w:top w:val="none" w:sz="0" w:space="0" w:color="auto"/>
                            <w:left w:val="none" w:sz="0" w:space="0" w:color="auto"/>
                            <w:bottom w:val="none" w:sz="0" w:space="0" w:color="auto"/>
                            <w:right w:val="none" w:sz="0" w:space="0" w:color="auto"/>
                          </w:divBdr>
                          <w:divsChild>
                            <w:div w:id="290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591">
          <w:marLeft w:val="0"/>
          <w:marRight w:val="0"/>
          <w:marTop w:val="0"/>
          <w:marBottom w:val="0"/>
          <w:divBdr>
            <w:top w:val="none" w:sz="0" w:space="0" w:color="auto"/>
            <w:left w:val="none" w:sz="0" w:space="0" w:color="auto"/>
            <w:bottom w:val="none" w:sz="0" w:space="0" w:color="auto"/>
            <w:right w:val="none" w:sz="0" w:space="0" w:color="auto"/>
          </w:divBdr>
          <w:divsChild>
            <w:div w:id="2038461989">
              <w:marLeft w:val="0"/>
              <w:marRight w:val="0"/>
              <w:marTop w:val="0"/>
              <w:marBottom w:val="0"/>
              <w:divBdr>
                <w:top w:val="none" w:sz="0" w:space="0" w:color="auto"/>
                <w:left w:val="none" w:sz="0" w:space="0" w:color="auto"/>
                <w:bottom w:val="none" w:sz="0" w:space="0" w:color="auto"/>
                <w:right w:val="none" w:sz="0" w:space="0" w:color="auto"/>
              </w:divBdr>
              <w:divsChild>
                <w:div w:id="1327630783">
                  <w:marLeft w:val="0"/>
                  <w:marRight w:val="0"/>
                  <w:marTop w:val="0"/>
                  <w:marBottom w:val="0"/>
                  <w:divBdr>
                    <w:top w:val="none" w:sz="0" w:space="0" w:color="auto"/>
                    <w:left w:val="none" w:sz="0" w:space="0" w:color="auto"/>
                    <w:bottom w:val="none" w:sz="0" w:space="0" w:color="auto"/>
                    <w:right w:val="none" w:sz="0" w:space="0" w:color="auto"/>
                  </w:divBdr>
                  <w:divsChild>
                    <w:div w:id="1842504389">
                      <w:marLeft w:val="0"/>
                      <w:marRight w:val="0"/>
                      <w:marTop w:val="0"/>
                      <w:marBottom w:val="0"/>
                      <w:divBdr>
                        <w:top w:val="none" w:sz="0" w:space="0" w:color="auto"/>
                        <w:left w:val="none" w:sz="0" w:space="0" w:color="auto"/>
                        <w:bottom w:val="none" w:sz="0" w:space="0" w:color="auto"/>
                        <w:right w:val="none" w:sz="0" w:space="0" w:color="auto"/>
                      </w:divBdr>
                      <w:divsChild>
                        <w:div w:id="215702334">
                          <w:marLeft w:val="0"/>
                          <w:marRight w:val="0"/>
                          <w:marTop w:val="0"/>
                          <w:marBottom w:val="0"/>
                          <w:divBdr>
                            <w:top w:val="none" w:sz="0" w:space="0" w:color="auto"/>
                            <w:left w:val="none" w:sz="0" w:space="0" w:color="auto"/>
                            <w:bottom w:val="none" w:sz="0" w:space="0" w:color="auto"/>
                            <w:right w:val="none" w:sz="0" w:space="0" w:color="auto"/>
                          </w:divBdr>
                          <w:divsChild>
                            <w:div w:id="12518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14391">
      <w:bodyDiv w:val="1"/>
      <w:marLeft w:val="0"/>
      <w:marRight w:val="0"/>
      <w:marTop w:val="0"/>
      <w:marBottom w:val="0"/>
      <w:divBdr>
        <w:top w:val="none" w:sz="0" w:space="0" w:color="auto"/>
        <w:left w:val="none" w:sz="0" w:space="0" w:color="auto"/>
        <w:bottom w:val="none" w:sz="0" w:space="0" w:color="auto"/>
        <w:right w:val="none" w:sz="0" w:space="0" w:color="auto"/>
      </w:divBdr>
      <w:divsChild>
        <w:div w:id="157962824">
          <w:marLeft w:val="0"/>
          <w:marRight w:val="0"/>
          <w:marTop w:val="0"/>
          <w:marBottom w:val="0"/>
          <w:divBdr>
            <w:top w:val="none" w:sz="0" w:space="0" w:color="auto"/>
            <w:left w:val="none" w:sz="0" w:space="0" w:color="auto"/>
            <w:bottom w:val="none" w:sz="0" w:space="0" w:color="auto"/>
            <w:right w:val="none" w:sz="0" w:space="0" w:color="auto"/>
          </w:divBdr>
          <w:divsChild>
            <w:div w:id="922184178">
              <w:marLeft w:val="0"/>
              <w:marRight w:val="0"/>
              <w:marTop w:val="0"/>
              <w:marBottom w:val="0"/>
              <w:divBdr>
                <w:top w:val="none" w:sz="0" w:space="0" w:color="auto"/>
                <w:left w:val="none" w:sz="0" w:space="0" w:color="auto"/>
                <w:bottom w:val="none" w:sz="0" w:space="0" w:color="auto"/>
                <w:right w:val="none" w:sz="0" w:space="0" w:color="auto"/>
              </w:divBdr>
              <w:divsChild>
                <w:div w:id="112750644">
                  <w:marLeft w:val="0"/>
                  <w:marRight w:val="0"/>
                  <w:marTop w:val="0"/>
                  <w:marBottom w:val="0"/>
                  <w:divBdr>
                    <w:top w:val="none" w:sz="0" w:space="0" w:color="auto"/>
                    <w:left w:val="none" w:sz="0" w:space="0" w:color="auto"/>
                    <w:bottom w:val="none" w:sz="0" w:space="0" w:color="auto"/>
                    <w:right w:val="none" w:sz="0" w:space="0" w:color="auto"/>
                  </w:divBdr>
                  <w:divsChild>
                    <w:div w:id="58329342">
                      <w:marLeft w:val="0"/>
                      <w:marRight w:val="0"/>
                      <w:marTop w:val="0"/>
                      <w:marBottom w:val="0"/>
                      <w:divBdr>
                        <w:top w:val="none" w:sz="0" w:space="0" w:color="auto"/>
                        <w:left w:val="none" w:sz="0" w:space="0" w:color="auto"/>
                        <w:bottom w:val="none" w:sz="0" w:space="0" w:color="auto"/>
                        <w:right w:val="none" w:sz="0" w:space="0" w:color="auto"/>
                      </w:divBdr>
                      <w:divsChild>
                        <w:div w:id="360520726">
                          <w:marLeft w:val="0"/>
                          <w:marRight w:val="0"/>
                          <w:marTop w:val="0"/>
                          <w:marBottom w:val="0"/>
                          <w:divBdr>
                            <w:top w:val="none" w:sz="0" w:space="0" w:color="auto"/>
                            <w:left w:val="none" w:sz="0" w:space="0" w:color="auto"/>
                            <w:bottom w:val="none" w:sz="0" w:space="0" w:color="auto"/>
                            <w:right w:val="none" w:sz="0" w:space="0" w:color="auto"/>
                          </w:divBdr>
                          <w:divsChild>
                            <w:div w:id="11027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87852">
          <w:marLeft w:val="0"/>
          <w:marRight w:val="0"/>
          <w:marTop w:val="0"/>
          <w:marBottom w:val="0"/>
          <w:divBdr>
            <w:top w:val="none" w:sz="0" w:space="0" w:color="auto"/>
            <w:left w:val="none" w:sz="0" w:space="0" w:color="auto"/>
            <w:bottom w:val="none" w:sz="0" w:space="0" w:color="auto"/>
            <w:right w:val="none" w:sz="0" w:space="0" w:color="auto"/>
          </w:divBdr>
          <w:divsChild>
            <w:div w:id="1464618903">
              <w:marLeft w:val="0"/>
              <w:marRight w:val="0"/>
              <w:marTop w:val="0"/>
              <w:marBottom w:val="0"/>
              <w:divBdr>
                <w:top w:val="none" w:sz="0" w:space="0" w:color="auto"/>
                <w:left w:val="none" w:sz="0" w:space="0" w:color="auto"/>
                <w:bottom w:val="none" w:sz="0" w:space="0" w:color="auto"/>
                <w:right w:val="none" w:sz="0" w:space="0" w:color="auto"/>
              </w:divBdr>
              <w:divsChild>
                <w:div w:id="64382308">
                  <w:marLeft w:val="0"/>
                  <w:marRight w:val="0"/>
                  <w:marTop w:val="0"/>
                  <w:marBottom w:val="0"/>
                  <w:divBdr>
                    <w:top w:val="none" w:sz="0" w:space="0" w:color="auto"/>
                    <w:left w:val="none" w:sz="0" w:space="0" w:color="auto"/>
                    <w:bottom w:val="none" w:sz="0" w:space="0" w:color="auto"/>
                    <w:right w:val="none" w:sz="0" w:space="0" w:color="auto"/>
                  </w:divBdr>
                  <w:divsChild>
                    <w:div w:id="118115800">
                      <w:marLeft w:val="0"/>
                      <w:marRight w:val="0"/>
                      <w:marTop w:val="0"/>
                      <w:marBottom w:val="0"/>
                      <w:divBdr>
                        <w:top w:val="none" w:sz="0" w:space="0" w:color="auto"/>
                        <w:left w:val="none" w:sz="0" w:space="0" w:color="auto"/>
                        <w:bottom w:val="none" w:sz="0" w:space="0" w:color="auto"/>
                        <w:right w:val="none" w:sz="0" w:space="0" w:color="auto"/>
                      </w:divBdr>
                      <w:divsChild>
                        <w:div w:id="233395319">
                          <w:marLeft w:val="0"/>
                          <w:marRight w:val="0"/>
                          <w:marTop w:val="0"/>
                          <w:marBottom w:val="0"/>
                          <w:divBdr>
                            <w:top w:val="none" w:sz="0" w:space="0" w:color="auto"/>
                            <w:left w:val="none" w:sz="0" w:space="0" w:color="auto"/>
                            <w:bottom w:val="none" w:sz="0" w:space="0" w:color="auto"/>
                            <w:right w:val="none" w:sz="0" w:space="0" w:color="auto"/>
                          </w:divBdr>
                          <w:divsChild>
                            <w:div w:id="6420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8247">
      <w:bodyDiv w:val="1"/>
      <w:marLeft w:val="0"/>
      <w:marRight w:val="0"/>
      <w:marTop w:val="0"/>
      <w:marBottom w:val="0"/>
      <w:divBdr>
        <w:top w:val="none" w:sz="0" w:space="0" w:color="auto"/>
        <w:left w:val="none" w:sz="0" w:space="0" w:color="auto"/>
        <w:bottom w:val="none" w:sz="0" w:space="0" w:color="auto"/>
        <w:right w:val="none" w:sz="0" w:space="0" w:color="auto"/>
      </w:divBdr>
      <w:divsChild>
        <w:div w:id="1076055666">
          <w:marLeft w:val="0"/>
          <w:marRight w:val="0"/>
          <w:marTop w:val="0"/>
          <w:marBottom w:val="0"/>
          <w:divBdr>
            <w:top w:val="none" w:sz="0" w:space="0" w:color="auto"/>
            <w:left w:val="none" w:sz="0" w:space="0" w:color="auto"/>
            <w:bottom w:val="none" w:sz="0" w:space="0" w:color="auto"/>
            <w:right w:val="none" w:sz="0" w:space="0" w:color="auto"/>
          </w:divBdr>
          <w:divsChild>
            <w:div w:id="1337073905">
              <w:marLeft w:val="0"/>
              <w:marRight w:val="0"/>
              <w:marTop w:val="0"/>
              <w:marBottom w:val="0"/>
              <w:divBdr>
                <w:top w:val="none" w:sz="0" w:space="0" w:color="auto"/>
                <w:left w:val="none" w:sz="0" w:space="0" w:color="auto"/>
                <w:bottom w:val="none" w:sz="0" w:space="0" w:color="auto"/>
                <w:right w:val="none" w:sz="0" w:space="0" w:color="auto"/>
              </w:divBdr>
              <w:divsChild>
                <w:div w:id="577593636">
                  <w:marLeft w:val="0"/>
                  <w:marRight w:val="0"/>
                  <w:marTop w:val="0"/>
                  <w:marBottom w:val="0"/>
                  <w:divBdr>
                    <w:top w:val="none" w:sz="0" w:space="0" w:color="auto"/>
                    <w:left w:val="none" w:sz="0" w:space="0" w:color="auto"/>
                    <w:bottom w:val="none" w:sz="0" w:space="0" w:color="auto"/>
                    <w:right w:val="none" w:sz="0" w:space="0" w:color="auto"/>
                  </w:divBdr>
                  <w:divsChild>
                    <w:div w:id="941297616">
                      <w:marLeft w:val="0"/>
                      <w:marRight w:val="0"/>
                      <w:marTop w:val="0"/>
                      <w:marBottom w:val="0"/>
                      <w:divBdr>
                        <w:top w:val="none" w:sz="0" w:space="0" w:color="auto"/>
                        <w:left w:val="none" w:sz="0" w:space="0" w:color="auto"/>
                        <w:bottom w:val="none" w:sz="0" w:space="0" w:color="auto"/>
                        <w:right w:val="none" w:sz="0" w:space="0" w:color="auto"/>
                      </w:divBdr>
                      <w:divsChild>
                        <w:div w:id="1613170646">
                          <w:marLeft w:val="0"/>
                          <w:marRight w:val="0"/>
                          <w:marTop w:val="0"/>
                          <w:marBottom w:val="0"/>
                          <w:divBdr>
                            <w:top w:val="none" w:sz="0" w:space="0" w:color="auto"/>
                            <w:left w:val="none" w:sz="0" w:space="0" w:color="auto"/>
                            <w:bottom w:val="none" w:sz="0" w:space="0" w:color="auto"/>
                            <w:right w:val="none" w:sz="0" w:space="0" w:color="auto"/>
                          </w:divBdr>
                          <w:divsChild>
                            <w:div w:id="10588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938238">
          <w:marLeft w:val="0"/>
          <w:marRight w:val="0"/>
          <w:marTop w:val="0"/>
          <w:marBottom w:val="0"/>
          <w:divBdr>
            <w:top w:val="none" w:sz="0" w:space="0" w:color="auto"/>
            <w:left w:val="none" w:sz="0" w:space="0" w:color="auto"/>
            <w:bottom w:val="none" w:sz="0" w:space="0" w:color="auto"/>
            <w:right w:val="none" w:sz="0" w:space="0" w:color="auto"/>
          </w:divBdr>
          <w:divsChild>
            <w:div w:id="89129431">
              <w:marLeft w:val="0"/>
              <w:marRight w:val="0"/>
              <w:marTop w:val="0"/>
              <w:marBottom w:val="0"/>
              <w:divBdr>
                <w:top w:val="none" w:sz="0" w:space="0" w:color="auto"/>
                <w:left w:val="none" w:sz="0" w:space="0" w:color="auto"/>
                <w:bottom w:val="none" w:sz="0" w:space="0" w:color="auto"/>
                <w:right w:val="none" w:sz="0" w:space="0" w:color="auto"/>
              </w:divBdr>
              <w:divsChild>
                <w:div w:id="1527063441">
                  <w:marLeft w:val="0"/>
                  <w:marRight w:val="0"/>
                  <w:marTop w:val="0"/>
                  <w:marBottom w:val="0"/>
                  <w:divBdr>
                    <w:top w:val="none" w:sz="0" w:space="0" w:color="auto"/>
                    <w:left w:val="none" w:sz="0" w:space="0" w:color="auto"/>
                    <w:bottom w:val="none" w:sz="0" w:space="0" w:color="auto"/>
                    <w:right w:val="none" w:sz="0" w:space="0" w:color="auto"/>
                  </w:divBdr>
                  <w:divsChild>
                    <w:div w:id="350105782">
                      <w:marLeft w:val="0"/>
                      <w:marRight w:val="0"/>
                      <w:marTop w:val="0"/>
                      <w:marBottom w:val="0"/>
                      <w:divBdr>
                        <w:top w:val="none" w:sz="0" w:space="0" w:color="auto"/>
                        <w:left w:val="none" w:sz="0" w:space="0" w:color="auto"/>
                        <w:bottom w:val="none" w:sz="0" w:space="0" w:color="auto"/>
                        <w:right w:val="none" w:sz="0" w:space="0" w:color="auto"/>
                      </w:divBdr>
                      <w:divsChild>
                        <w:div w:id="1971473994">
                          <w:marLeft w:val="0"/>
                          <w:marRight w:val="0"/>
                          <w:marTop w:val="0"/>
                          <w:marBottom w:val="0"/>
                          <w:divBdr>
                            <w:top w:val="none" w:sz="0" w:space="0" w:color="auto"/>
                            <w:left w:val="none" w:sz="0" w:space="0" w:color="auto"/>
                            <w:bottom w:val="none" w:sz="0" w:space="0" w:color="auto"/>
                            <w:right w:val="none" w:sz="0" w:space="0" w:color="auto"/>
                          </w:divBdr>
                          <w:divsChild>
                            <w:div w:id="1254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6463">
      <w:bodyDiv w:val="1"/>
      <w:marLeft w:val="0"/>
      <w:marRight w:val="0"/>
      <w:marTop w:val="0"/>
      <w:marBottom w:val="0"/>
      <w:divBdr>
        <w:top w:val="none" w:sz="0" w:space="0" w:color="auto"/>
        <w:left w:val="none" w:sz="0" w:space="0" w:color="auto"/>
        <w:bottom w:val="none" w:sz="0" w:space="0" w:color="auto"/>
        <w:right w:val="none" w:sz="0" w:space="0" w:color="auto"/>
      </w:divBdr>
      <w:divsChild>
        <w:div w:id="1389495364">
          <w:marLeft w:val="0"/>
          <w:marRight w:val="0"/>
          <w:marTop w:val="0"/>
          <w:marBottom w:val="0"/>
          <w:divBdr>
            <w:top w:val="none" w:sz="0" w:space="0" w:color="auto"/>
            <w:left w:val="none" w:sz="0" w:space="0" w:color="auto"/>
            <w:bottom w:val="none" w:sz="0" w:space="0" w:color="auto"/>
            <w:right w:val="none" w:sz="0" w:space="0" w:color="auto"/>
          </w:divBdr>
          <w:divsChild>
            <w:div w:id="94449159">
              <w:marLeft w:val="0"/>
              <w:marRight w:val="0"/>
              <w:marTop w:val="0"/>
              <w:marBottom w:val="0"/>
              <w:divBdr>
                <w:top w:val="none" w:sz="0" w:space="0" w:color="auto"/>
                <w:left w:val="none" w:sz="0" w:space="0" w:color="auto"/>
                <w:bottom w:val="none" w:sz="0" w:space="0" w:color="auto"/>
                <w:right w:val="none" w:sz="0" w:space="0" w:color="auto"/>
              </w:divBdr>
              <w:divsChild>
                <w:div w:id="541790523">
                  <w:marLeft w:val="0"/>
                  <w:marRight w:val="0"/>
                  <w:marTop w:val="0"/>
                  <w:marBottom w:val="0"/>
                  <w:divBdr>
                    <w:top w:val="none" w:sz="0" w:space="0" w:color="auto"/>
                    <w:left w:val="none" w:sz="0" w:space="0" w:color="auto"/>
                    <w:bottom w:val="none" w:sz="0" w:space="0" w:color="auto"/>
                    <w:right w:val="none" w:sz="0" w:space="0" w:color="auto"/>
                  </w:divBdr>
                  <w:divsChild>
                    <w:div w:id="2135828530">
                      <w:marLeft w:val="0"/>
                      <w:marRight w:val="0"/>
                      <w:marTop w:val="0"/>
                      <w:marBottom w:val="0"/>
                      <w:divBdr>
                        <w:top w:val="none" w:sz="0" w:space="0" w:color="auto"/>
                        <w:left w:val="none" w:sz="0" w:space="0" w:color="auto"/>
                        <w:bottom w:val="none" w:sz="0" w:space="0" w:color="auto"/>
                        <w:right w:val="none" w:sz="0" w:space="0" w:color="auto"/>
                      </w:divBdr>
                      <w:divsChild>
                        <w:div w:id="1364163069">
                          <w:marLeft w:val="0"/>
                          <w:marRight w:val="0"/>
                          <w:marTop w:val="0"/>
                          <w:marBottom w:val="0"/>
                          <w:divBdr>
                            <w:top w:val="none" w:sz="0" w:space="0" w:color="auto"/>
                            <w:left w:val="none" w:sz="0" w:space="0" w:color="auto"/>
                            <w:bottom w:val="none" w:sz="0" w:space="0" w:color="auto"/>
                            <w:right w:val="none" w:sz="0" w:space="0" w:color="auto"/>
                          </w:divBdr>
                          <w:divsChild>
                            <w:div w:id="1099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55127">
          <w:marLeft w:val="0"/>
          <w:marRight w:val="0"/>
          <w:marTop w:val="0"/>
          <w:marBottom w:val="0"/>
          <w:divBdr>
            <w:top w:val="none" w:sz="0" w:space="0" w:color="auto"/>
            <w:left w:val="none" w:sz="0" w:space="0" w:color="auto"/>
            <w:bottom w:val="none" w:sz="0" w:space="0" w:color="auto"/>
            <w:right w:val="none" w:sz="0" w:space="0" w:color="auto"/>
          </w:divBdr>
          <w:divsChild>
            <w:div w:id="1636638764">
              <w:marLeft w:val="0"/>
              <w:marRight w:val="0"/>
              <w:marTop w:val="0"/>
              <w:marBottom w:val="0"/>
              <w:divBdr>
                <w:top w:val="none" w:sz="0" w:space="0" w:color="auto"/>
                <w:left w:val="none" w:sz="0" w:space="0" w:color="auto"/>
                <w:bottom w:val="none" w:sz="0" w:space="0" w:color="auto"/>
                <w:right w:val="none" w:sz="0" w:space="0" w:color="auto"/>
              </w:divBdr>
              <w:divsChild>
                <w:div w:id="859512570">
                  <w:marLeft w:val="0"/>
                  <w:marRight w:val="0"/>
                  <w:marTop w:val="0"/>
                  <w:marBottom w:val="0"/>
                  <w:divBdr>
                    <w:top w:val="none" w:sz="0" w:space="0" w:color="auto"/>
                    <w:left w:val="none" w:sz="0" w:space="0" w:color="auto"/>
                    <w:bottom w:val="none" w:sz="0" w:space="0" w:color="auto"/>
                    <w:right w:val="none" w:sz="0" w:space="0" w:color="auto"/>
                  </w:divBdr>
                  <w:divsChild>
                    <w:div w:id="1550336109">
                      <w:marLeft w:val="0"/>
                      <w:marRight w:val="0"/>
                      <w:marTop w:val="0"/>
                      <w:marBottom w:val="0"/>
                      <w:divBdr>
                        <w:top w:val="none" w:sz="0" w:space="0" w:color="auto"/>
                        <w:left w:val="none" w:sz="0" w:space="0" w:color="auto"/>
                        <w:bottom w:val="none" w:sz="0" w:space="0" w:color="auto"/>
                        <w:right w:val="none" w:sz="0" w:space="0" w:color="auto"/>
                      </w:divBdr>
                      <w:divsChild>
                        <w:div w:id="1726638100">
                          <w:marLeft w:val="0"/>
                          <w:marRight w:val="0"/>
                          <w:marTop w:val="0"/>
                          <w:marBottom w:val="0"/>
                          <w:divBdr>
                            <w:top w:val="none" w:sz="0" w:space="0" w:color="auto"/>
                            <w:left w:val="none" w:sz="0" w:space="0" w:color="auto"/>
                            <w:bottom w:val="none" w:sz="0" w:space="0" w:color="auto"/>
                            <w:right w:val="none" w:sz="0" w:space="0" w:color="auto"/>
                          </w:divBdr>
                          <w:divsChild>
                            <w:div w:id="5268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793119">
      <w:bodyDiv w:val="1"/>
      <w:marLeft w:val="0"/>
      <w:marRight w:val="0"/>
      <w:marTop w:val="0"/>
      <w:marBottom w:val="0"/>
      <w:divBdr>
        <w:top w:val="none" w:sz="0" w:space="0" w:color="auto"/>
        <w:left w:val="none" w:sz="0" w:space="0" w:color="auto"/>
        <w:bottom w:val="none" w:sz="0" w:space="0" w:color="auto"/>
        <w:right w:val="none" w:sz="0" w:space="0" w:color="auto"/>
      </w:divBdr>
      <w:divsChild>
        <w:div w:id="665985680">
          <w:marLeft w:val="0"/>
          <w:marRight w:val="0"/>
          <w:marTop w:val="0"/>
          <w:marBottom w:val="0"/>
          <w:divBdr>
            <w:top w:val="none" w:sz="0" w:space="0" w:color="auto"/>
            <w:left w:val="none" w:sz="0" w:space="0" w:color="auto"/>
            <w:bottom w:val="none" w:sz="0" w:space="0" w:color="auto"/>
            <w:right w:val="none" w:sz="0" w:space="0" w:color="auto"/>
          </w:divBdr>
          <w:divsChild>
            <w:div w:id="260184220">
              <w:marLeft w:val="0"/>
              <w:marRight w:val="0"/>
              <w:marTop w:val="0"/>
              <w:marBottom w:val="0"/>
              <w:divBdr>
                <w:top w:val="none" w:sz="0" w:space="0" w:color="auto"/>
                <w:left w:val="none" w:sz="0" w:space="0" w:color="auto"/>
                <w:bottom w:val="none" w:sz="0" w:space="0" w:color="auto"/>
                <w:right w:val="none" w:sz="0" w:space="0" w:color="auto"/>
              </w:divBdr>
              <w:divsChild>
                <w:div w:id="1703818704">
                  <w:marLeft w:val="0"/>
                  <w:marRight w:val="0"/>
                  <w:marTop w:val="0"/>
                  <w:marBottom w:val="0"/>
                  <w:divBdr>
                    <w:top w:val="none" w:sz="0" w:space="0" w:color="auto"/>
                    <w:left w:val="none" w:sz="0" w:space="0" w:color="auto"/>
                    <w:bottom w:val="none" w:sz="0" w:space="0" w:color="auto"/>
                    <w:right w:val="none" w:sz="0" w:space="0" w:color="auto"/>
                  </w:divBdr>
                  <w:divsChild>
                    <w:div w:id="706221180">
                      <w:marLeft w:val="0"/>
                      <w:marRight w:val="0"/>
                      <w:marTop w:val="0"/>
                      <w:marBottom w:val="0"/>
                      <w:divBdr>
                        <w:top w:val="none" w:sz="0" w:space="0" w:color="auto"/>
                        <w:left w:val="none" w:sz="0" w:space="0" w:color="auto"/>
                        <w:bottom w:val="none" w:sz="0" w:space="0" w:color="auto"/>
                        <w:right w:val="none" w:sz="0" w:space="0" w:color="auto"/>
                      </w:divBdr>
                      <w:divsChild>
                        <w:div w:id="952905275">
                          <w:marLeft w:val="0"/>
                          <w:marRight w:val="0"/>
                          <w:marTop w:val="0"/>
                          <w:marBottom w:val="0"/>
                          <w:divBdr>
                            <w:top w:val="none" w:sz="0" w:space="0" w:color="auto"/>
                            <w:left w:val="none" w:sz="0" w:space="0" w:color="auto"/>
                            <w:bottom w:val="none" w:sz="0" w:space="0" w:color="auto"/>
                            <w:right w:val="none" w:sz="0" w:space="0" w:color="auto"/>
                          </w:divBdr>
                          <w:divsChild>
                            <w:div w:id="11966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8307">
      <w:bodyDiv w:val="1"/>
      <w:marLeft w:val="0"/>
      <w:marRight w:val="0"/>
      <w:marTop w:val="0"/>
      <w:marBottom w:val="0"/>
      <w:divBdr>
        <w:top w:val="none" w:sz="0" w:space="0" w:color="auto"/>
        <w:left w:val="none" w:sz="0" w:space="0" w:color="auto"/>
        <w:bottom w:val="none" w:sz="0" w:space="0" w:color="auto"/>
        <w:right w:val="none" w:sz="0" w:space="0" w:color="auto"/>
      </w:divBdr>
      <w:divsChild>
        <w:div w:id="1398893565">
          <w:marLeft w:val="0"/>
          <w:marRight w:val="0"/>
          <w:marTop w:val="0"/>
          <w:marBottom w:val="0"/>
          <w:divBdr>
            <w:top w:val="none" w:sz="0" w:space="0" w:color="auto"/>
            <w:left w:val="none" w:sz="0" w:space="0" w:color="auto"/>
            <w:bottom w:val="none" w:sz="0" w:space="0" w:color="auto"/>
            <w:right w:val="none" w:sz="0" w:space="0" w:color="auto"/>
          </w:divBdr>
          <w:divsChild>
            <w:div w:id="208153915">
              <w:marLeft w:val="0"/>
              <w:marRight w:val="0"/>
              <w:marTop w:val="0"/>
              <w:marBottom w:val="0"/>
              <w:divBdr>
                <w:top w:val="none" w:sz="0" w:space="0" w:color="auto"/>
                <w:left w:val="none" w:sz="0" w:space="0" w:color="auto"/>
                <w:bottom w:val="none" w:sz="0" w:space="0" w:color="auto"/>
                <w:right w:val="none" w:sz="0" w:space="0" w:color="auto"/>
              </w:divBdr>
              <w:divsChild>
                <w:div w:id="885525415">
                  <w:marLeft w:val="0"/>
                  <w:marRight w:val="0"/>
                  <w:marTop w:val="0"/>
                  <w:marBottom w:val="0"/>
                  <w:divBdr>
                    <w:top w:val="none" w:sz="0" w:space="0" w:color="auto"/>
                    <w:left w:val="none" w:sz="0" w:space="0" w:color="auto"/>
                    <w:bottom w:val="none" w:sz="0" w:space="0" w:color="auto"/>
                    <w:right w:val="none" w:sz="0" w:space="0" w:color="auto"/>
                  </w:divBdr>
                  <w:divsChild>
                    <w:div w:id="1041133083">
                      <w:marLeft w:val="0"/>
                      <w:marRight w:val="0"/>
                      <w:marTop w:val="0"/>
                      <w:marBottom w:val="0"/>
                      <w:divBdr>
                        <w:top w:val="none" w:sz="0" w:space="0" w:color="auto"/>
                        <w:left w:val="none" w:sz="0" w:space="0" w:color="auto"/>
                        <w:bottom w:val="none" w:sz="0" w:space="0" w:color="auto"/>
                        <w:right w:val="none" w:sz="0" w:space="0" w:color="auto"/>
                      </w:divBdr>
                      <w:divsChild>
                        <w:div w:id="84225666">
                          <w:marLeft w:val="0"/>
                          <w:marRight w:val="0"/>
                          <w:marTop w:val="0"/>
                          <w:marBottom w:val="0"/>
                          <w:divBdr>
                            <w:top w:val="none" w:sz="0" w:space="0" w:color="auto"/>
                            <w:left w:val="none" w:sz="0" w:space="0" w:color="auto"/>
                            <w:bottom w:val="none" w:sz="0" w:space="0" w:color="auto"/>
                            <w:right w:val="none" w:sz="0" w:space="0" w:color="auto"/>
                          </w:divBdr>
                          <w:divsChild>
                            <w:div w:id="7836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e7dfa89-700a-4513-8ea1-f5e82eef41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8" ma:contentTypeDescription="Create a new document." ma:contentTypeScope="" ma:versionID="4bd09821f3f972b4d20b18f24aae4a7e">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52e9f586c9e5c306ede6e4de0fbdf45b"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0E3FD-F289-4CB7-A60F-AAFD2AFB66BD}">
  <ds:schemaRefs>
    <ds:schemaRef ds:uri="http://schemas.openxmlformats.org/officeDocument/2006/bibliography"/>
  </ds:schemaRefs>
</ds:datastoreItem>
</file>

<file path=customXml/itemProps2.xml><?xml version="1.0" encoding="utf-8"?>
<ds:datastoreItem xmlns:ds="http://schemas.openxmlformats.org/officeDocument/2006/customXml" ds:itemID="{74979244-9E6B-4BC7-A6E3-562728BC1267}">
  <ds:schemaRefs>
    <ds:schemaRef ds:uri="http://schemas.microsoft.com/office/2006/metadata/properties"/>
    <ds:schemaRef ds:uri="http://schemas.microsoft.com/office/infopath/2007/PartnerControls"/>
    <ds:schemaRef ds:uri="4e7dfa89-700a-4513-8ea1-f5e82eef4110"/>
  </ds:schemaRefs>
</ds:datastoreItem>
</file>

<file path=customXml/itemProps3.xml><?xml version="1.0" encoding="utf-8"?>
<ds:datastoreItem xmlns:ds="http://schemas.openxmlformats.org/officeDocument/2006/customXml" ds:itemID="{01500105-0DE0-48EB-A518-2C71DE7D6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C3FD1-1E78-48F7-B40D-B727D0183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2464</Words>
  <Characters>12324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2</cp:revision>
  <dcterms:created xsi:type="dcterms:W3CDTF">2025-07-13T07:48:00Z</dcterms:created>
  <dcterms:modified xsi:type="dcterms:W3CDTF">2025-07-13T07:48:00Z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